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20"/>
        </w:sectPr>
      </w:pPr>
    </w:p>
    <w:p>
      <w:pPr>
        <w:pStyle w:val="Title"/>
      </w:pPr>
      <w:r>
        <w:rPr>
          <w:color w:val="FFFFFF"/>
          <w:w w:val="90"/>
        </w:rPr>
        <w:t>REESE</w:t>
      </w:r>
      <w:r>
        <w:rPr>
          <w:color w:val="FFFFFF"/>
          <w:spacing w:val="2"/>
        </w:rPr>
        <w:t> </w:t>
      </w:r>
      <w:r>
        <w:rPr>
          <w:color w:val="FFFFFF"/>
          <w:spacing w:val="-4"/>
        </w:rPr>
        <w:t>KING</w:t>
      </w:r>
    </w:p>
    <w:p>
      <w:pPr>
        <w:spacing w:line="285" w:lineRule="auto" w:before="204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pacing w:val="-2"/>
          <w:sz w:val="33"/>
        </w:rPr>
        <w:t>Educational Technology</w:t>
      </w:r>
      <w:r>
        <w:rPr>
          <w:rFonts w:ascii="Arial"/>
          <w:b/>
          <w:color w:val="FFFFFF"/>
          <w:spacing w:val="-20"/>
          <w:sz w:val="33"/>
        </w:rPr>
        <w:t> </w:t>
      </w:r>
      <w:r>
        <w:rPr>
          <w:rFonts w:ascii="Arial"/>
          <w:b/>
          <w:color w:val="FFFFFF"/>
          <w:spacing w:val="-2"/>
          <w:sz w:val="33"/>
        </w:rPr>
        <w:t>Specialist</w:t>
      </w:r>
    </w:p>
    <w:p>
      <w:pPr>
        <w:pStyle w:val="BodyText"/>
        <w:spacing w:before="337"/>
        <w:ind w:left="114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spacing w:before="17"/>
        <w:ind w:left="114" w:right="0" w:firstLine="0"/>
        <w:jc w:val="left"/>
        <w:rPr>
          <w:i/>
          <w:sz w:val="22"/>
        </w:rPr>
      </w:pPr>
      <w:hyperlink r:id="rId5">
        <w:r>
          <w:rPr>
            <w:color w:val="FFFFFF"/>
            <w:w w:val="115"/>
            <w:sz w:val="22"/>
          </w:rPr>
          <w:t>email@example.com</w:t>
        </w:r>
      </w:hyperlink>
      <w:r>
        <w:rPr>
          <w:color w:val="FFFFFF"/>
          <w:spacing w:val="51"/>
          <w:w w:val="115"/>
          <w:sz w:val="22"/>
        </w:rPr>
        <w:t> </w:t>
      </w:r>
      <w:r>
        <w:rPr>
          <w:i/>
          <w:color w:val="FFFFFF"/>
          <w:w w:val="115"/>
          <w:sz w:val="22"/>
        </w:rPr>
        <w:t>(123)</w:t>
      </w:r>
      <w:r>
        <w:rPr>
          <w:i/>
          <w:color w:val="FFFFFF"/>
          <w:spacing w:val="51"/>
          <w:w w:val="115"/>
          <w:sz w:val="22"/>
        </w:rPr>
        <w:t> </w:t>
      </w:r>
      <w:r>
        <w:rPr>
          <w:i/>
          <w:color w:val="FFFFFF"/>
          <w:spacing w:val="-4"/>
          <w:w w:val="115"/>
          <w:sz w:val="22"/>
        </w:rPr>
        <w:t>456-</w:t>
      </w:r>
    </w:p>
    <w:p>
      <w:pPr>
        <w:spacing w:before="31"/>
        <w:ind w:left="114" w:right="0" w:firstLine="0"/>
        <w:jc w:val="left"/>
        <w:rPr>
          <w:i/>
          <w:sz w:val="22"/>
        </w:rPr>
      </w:pPr>
      <w:r>
        <w:rPr>
          <w:i/>
          <w:color w:val="FFFFFF"/>
          <w:spacing w:val="-4"/>
          <w:w w:val="125"/>
          <w:sz w:val="22"/>
        </w:rPr>
        <w:t>7890</w:t>
      </w:r>
    </w:p>
    <w:p>
      <w:pPr>
        <w:pStyle w:val="BodyText"/>
        <w:spacing w:line="268" w:lineRule="auto" w:before="107"/>
        <w:ind w:left="114" w:right="108"/>
      </w:pPr>
      <w:r>
        <w:rPr/>
        <w:br w:type="column"/>
      </w:r>
      <w:r>
        <w:rPr>
          <w:color w:val="FFFFFF"/>
          <w:w w:val="125"/>
        </w:rPr>
        <w:t>Educational technology specialist with six years of experience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training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educators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integrating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tech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tools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into the classroom. Skilled in LMS support, device management, and instructional coaching.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320"/>
          <w:cols w:num="2" w:equalWidth="0">
            <w:col w:w="3617" w:space="754"/>
            <w:col w:w="7009"/>
          </w:cols>
        </w:sectPr>
      </w:pPr>
    </w:p>
    <w:p>
      <w:pPr>
        <w:pStyle w:val="BodyText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7432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743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7432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743187"/>
                              </a:lnTo>
                              <a:lnTo>
                                <a:pt x="7568171" y="27431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16pt;mso-position-horizontal-relative:page;mso-position-vertical-relative:page;z-index:-15772672" id="docshape1" coordorigin="0,0" coordsize="11919,4320" path="m11918,0l0,0,0,510,0,525,0,4320,11918,4320,11918,525,11918,510,11918,0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-54567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96692pt;width:563.249955pt;height:.75pt;mso-position-horizontal-relative:page;mso-position-vertical-relative:paragraph;z-index:15729152" id="docshape2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</w:rPr>
        <w:t>Professional</w:t>
      </w:r>
      <w:r>
        <w:rPr>
          <w:color w:val="8B3C4A"/>
          <w:spacing w:val="-6"/>
        </w:rPr>
        <w:t> </w:t>
      </w:r>
      <w:r>
        <w:rPr>
          <w:color w:val="8B3C4A"/>
          <w:spacing w:val="-2"/>
        </w:rPr>
        <w:t>Experience</w:t>
      </w:r>
    </w:p>
    <w:p>
      <w:pPr>
        <w:tabs>
          <w:tab w:pos="3962" w:val="left" w:leader="none"/>
        </w:tabs>
        <w:spacing w:before="215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pacing w:val="-2"/>
          <w:sz w:val="22"/>
        </w:rPr>
        <w:t>Educational</w:t>
      </w:r>
      <w:r>
        <w:rPr>
          <w:rFonts w:ascii="Arial"/>
          <w:b/>
          <w:color w:val="232323"/>
          <w:spacing w:val="-9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Technology</w:t>
      </w:r>
      <w:r>
        <w:rPr>
          <w:rFonts w:ascii="Arial"/>
          <w:b/>
          <w:color w:val="232323"/>
          <w:spacing w:val="-9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Specialist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115"/>
          <w:sz w:val="22"/>
        </w:rPr>
        <w:t>Brightview</w:t>
      </w:r>
      <w:r>
        <w:rPr>
          <w:i/>
          <w:color w:val="232323"/>
          <w:spacing w:val="5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School</w:t>
      </w:r>
      <w:r>
        <w:rPr>
          <w:i/>
          <w:color w:val="232323"/>
          <w:spacing w:val="5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District,</w:t>
      </w:r>
      <w:r>
        <w:rPr>
          <w:i/>
          <w:color w:val="232323"/>
          <w:spacing w:val="5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Columbus,</w:t>
      </w:r>
      <w:r>
        <w:rPr>
          <w:i/>
          <w:color w:val="232323"/>
          <w:spacing w:val="5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OH</w:t>
      </w:r>
      <w:r>
        <w:rPr>
          <w:i/>
          <w:color w:val="232323"/>
          <w:spacing w:val="54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5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August</w:t>
      </w:r>
      <w:r>
        <w:rPr>
          <w:i/>
          <w:color w:val="232323"/>
          <w:spacing w:val="5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2020</w:t>
      </w:r>
      <w:r>
        <w:rPr>
          <w:i/>
          <w:color w:val="232323"/>
          <w:spacing w:val="5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53"/>
          <w:w w:val="115"/>
          <w:sz w:val="22"/>
        </w:rPr>
        <w:t> </w:t>
      </w:r>
      <w:r>
        <w:rPr>
          <w:i/>
          <w:color w:val="232323"/>
          <w:spacing w:val="-2"/>
          <w:w w:val="11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48" w:lineRule="auto" w:before="122"/>
        <w:ind w:left="139" w:right="310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Provide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ed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tech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support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for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10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schools,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training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over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200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staff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annually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Manage LMS rollouts and student Chromebook deployment</w:t>
      </w:r>
    </w:p>
    <w:p>
      <w:pPr>
        <w:pStyle w:val="BodyText"/>
        <w:tabs>
          <w:tab w:pos="486" w:val="left" w:leader="none"/>
        </w:tabs>
        <w:spacing w:before="1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Lead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digital</w:t>
      </w:r>
      <w:r>
        <w:rPr>
          <w:color w:val="232323"/>
          <w:spacing w:val="-7"/>
          <w:w w:val="125"/>
        </w:rPr>
        <w:t> </w:t>
      </w:r>
      <w:r>
        <w:rPr>
          <w:color w:val="232323"/>
          <w:w w:val="125"/>
        </w:rPr>
        <w:t>citizenship</w:t>
      </w:r>
      <w:r>
        <w:rPr>
          <w:color w:val="232323"/>
          <w:spacing w:val="-7"/>
          <w:w w:val="125"/>
        </w:rPr>
        <w:t> </w:t>
      </w:r>
      <w:r>
        <w:rPr>
          <w:color w:val="232323"/>
          <w:w w:val="125"/>
        </w:rPr>
        <w:t>workshops</w:t>
      </w:r>
      <w:r>
        <w:rPr>
          <w:color w:val="232323"/>
          <w:spacing w:val="-7"/>
          <w:w w:val="125"/>
        </w:rPr>
        <w:t> </w:t>
      </w:r>
      <w:r>
        <w:rPr>
          <w:color w:val="232323"/>
          <w:w w:val="125"/>
        </w:rPr>
        <w:t>for</w:t>
      </w:r>
      <w:r>
        <w:rPr>
          <w:color w:val="232323"/>
          <w:spacing w:val="-7"/>
          <w:w w:val="125"/>
        </w:rPr>
        <w:t> </w:t>
      </w:r>
      <w:r>
        <w:rPr>
          <w:color w:val="232323"/>
          <w:spacing w:val="-2"/>
          <w:w w:val="125"/>
        </w:rPr>
        <w:t>students</w:t>
      </w:r>
    </w:p>
    <w:p>
      <w:pPr>
        <w:pStyle w:val="BodyText"/>
        <w:spacing w:before="3"/>
      </w:pPr>
    </w:p>
    <w:p>
      <w:pPr>
        <w:tabs>
          <w:tab w:pos="3687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22"/>
        </w:rPr>
        <w:t>Instructional</w:t>
      </w:r>
      <w:r>
        <w:rPr>
          <w:rFonts w:ascii="Arial"/>
          <w:b/>
          <w:color w:val="232323"/>
          <w:spacing w:val="-9"/>
          <w:sz w:val="22"/>
        </w:rPr>
        <w:t> </w:t>
      </w:r>
      <w:r>
        <w:rPr>
          <w:rFonts w:ascii="Arial"/>
          <w:b/>
          <w:color w:val="232323"/>
          <w:sz w:val="22"/>
        </w:rPr>
        <w:t>Technology</w:t>
      </w:r>
      <w:r>
        <w:rPr>
          <w:rFonts w:ascii="Arial"/>
          <w:b/>
          <w:color w:val="232323"/>
          <w:spacing w:val="-9"/>
          <w:sz w:val="22"/>
        </w:rPr>
        <w:t> </w:t>
      </w:r>
      <w:r>
        <w:rPr>
          <w:rFonts w:ascii="Arial"/>
          <w:b/>
          <w:color w:val="232323"/>
          <w:spacing w:val="-4"/>
          <w:sz w:val="22"/>
        </w:rPr>
        <w:t>Coach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spacing w:val="2"/>
          <w:w w:val="110"/>
          <w:sz w:val="22"/>
        </w:rPr>
        <w:t>Franklin</w:t>
      </w:r>
      <w:r>
        <w:rPr>
          <w:i/>
          <w:color w:val="232323"/>
          <w:spacing w:val="51"/>
          <w:w w:val="115"/>
          <w:sz w:val="22"/>
        </w:rPr>
        <w:t> </w:t>
      </w:r>
      <w:r>
        <w:rPr>
          <w:i/>
          <w:color w:val="232323"/>
          <w:spacing w:val="2"/>
          <w:w w:val="115"/>
          <w:sz w:val="22"/>
        </w:rPr>
        <w:t>Academy,</w:t>
      </w:r>
      <w:r>
        <w:rPr>
          <w:i/>
          <w:color w:val="232323"/>
          <w:spacing w:val="52"/>
          <w:w w:val="115"/>
          <w:sz w:val="22"/>
        </w:rPr>
        <w:t> </w:t>
      </w:r>
      <w:r>
        <w:rPr>
          <w:i/>
          <w:color w:val="232323"/>
          <w:spacing w:val="2"/>
          <w:w w:val="110"/>
          <w:sz w:val="22"/>
        </w:rPr>
        <w:t>Dublin,</w:t>
      </w:r>
      <w:r>
        <w:rPr>
          <w:i/>
          <w:color w:val="232323"/>
          <w:spacing w:val="55"/>
          <w:w w:val="110"/>
          <w:sz w:val="22"/>
        </w:rPr>
        <w:t> </w:t>
      </w:r>
      <w:r>
        <w:rPr>
          <w:i/>
          <w:color w:val="232323"/>
          <w:spacing w:val="2"/>
          <w:w w:val="110"/>
          <w:sz w:val="22"/>
        </w:rPr>
        <w:t>OH</w:t>
      </w:r>
      <w:r>
        <w:rPr>
          <w:i/>
          <w:color w:val="232323"/>
          <w:spacing w:val="56"/>
          <w:w w:val="110"/>
          <w:sz w:val="22"/>
        </w:rPr>
        <w:t> </w:t>
      </w:r>
      <w:r>
        <w:rPr>
          <w:i/>
          <w:color w:val="232323"/>
          <w:spacing w:val="2"/>
          <w:sz w:val="22"/>
        </w:rPr>
        <w:t>|</w:t>
      </w:r>
      <w:r>
        <w:rPr>
          <w:i/>
          <w:color w:val="232323"/>
          <w:spacing w:val="55"/>
          <w:w w:val="110"/>
          <w:sz w:val="22"/>
        </w:rPr>
        <w:t> </w:t>
      </w:r>
      <w:r>
        <w:rPr>
          <w:i/>
          <w:color w:val="232323"/>
          <w:spacing w:val="2"/>
          <w:w w:val="110"/>
          <w:sz w:val="22"/>
        </w:rPr>
        <w:t>August</w:t>
      </w:r>
      <w:r>
        <w:rPr>
          <w:i/>
          <w:color w:val="232323"/>
          <w:spacing w:val="54"/>
          <w:w w:val="110"/>
          <w:sz w:val="22"/>
        </w:rPr>
        <w:t> </w:t>
      </w:r>
      <w:r>
        <w:rPr>
          <w:i/>
          <w:color w:val="232323"/>
          <w:spacing w:val="2"/>
          <w:w w:val="110"/>
          <w:sz w:val="22"/>
        </w:rPr>
        <w:t>2017</w:t>
      </w:r>
      <w:r>
        <w:rPr>
          <w:i/>
          <w:color w:val="232323"/>
          <w:spacing w:val="54"/>
          <w:w w:val="110"/>
          <w:sz w:val="22"/>
        </w:rPr>
        <w:t> </w:t>
      </w:r>
      <w:r>
        <w:rPr>
          <w:i/>
          <w:color w:val="232323"/>
          <w:spacing w:val="2"/>
          <w:w w:val="110"/>
          <w:sz w:val="22"/>
        </w:rPr>
        <w:t>-</w:t>
      </w:r>
      <w:r>
        <w:rPr>
          <w:i/>
          <w:color w:val="232323"/>
          <w:spacing w:val="52"/>
          <w:w w:val="115"/>
          <w:sz w:val="22"/>
        </w:rPr>
        <w:t> </w:t>
      </w:r>
      <w:r>
        <w:rPr>
          <w:i/>
          <w:color w:val="232323"/>
          <w:spacing w:val="2"/>
          <w:w w:val="115"/>
          <w:sz w:val="22"/>
        </w:rPr>
        <w:t>June</w:t>
      </w:r>
      <w:r>
        <w:rPr>
          <w:i/>
          <w:color w:val="232323"/>
          <w:spacing w:val="52"/>
          <w:w w:val="115"/>
          <w:sz w:val="22"/>
        </w:rPr>
        <w:t> </w:t>
      </w:r>
      <w:r>
        <w:rPr>
          <w:i/>
          <w:color w:val="232323"/>
          <w:spacing w:val="-4"/>
          <w:w w:val="110"/>
          <w:sz w:val="22"/>
        </w:rPr>
        <w:t>2020</w:t>
      </w:r>
    </w:p>
    <w:p>
      <w:pPr>
        <w:pStyle w:val="BodyText"/>
        <w:tabs>
          <w:tab w:pos="486" w:val="left" w:leader="none"/>
        </w:tabs>
        <w:spacing w:line="348" w:lineRule="auto" w:before="121"/>
        <w:ind w:left="139" w:right="28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696000</wp:posOffset>
                </wp:positionV>
                <wp:extent cx="7153275" cy="95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4.803196pt;width:563.249955pt;height:.75pt;mso-position-horizontal-relative:page;mso-position-vertical-relative:paragraph;z-index:15729664" id="docshape3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Supported blended learning models and created video training content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Piloted schoolwide shift to Google Classroom</w:t>
      </w:r>
    </w:p>
    <w:p>
      <w:pPr>
        <w:pStyle w:val="Heading1"/>
        <w:spacing w:before="282"/>
      </w:pPr>
      <w:r>
        <w:rPr>
          <w:color w:val="8B3C4A"/>
          <w:spacing w:val="-2"/>
        </w:rPr>
        <w:t>Key</w:t>
      </w:r>
      <w:r>
        <w:rPr>
          <w:color w:val="8B3C4A"/>
          <w:spacing w:val="-16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01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Blended</w:t>
      </w:r>
      <w:r>
        <w:rPr>
          <w:color w:val="232323"/>
          <w:spacing w:val="16"/>
          <w:w w:val="125"/>
        </w:rPr>
        <w:t> </w:t>
      </w:r>
      <w:r>
        <w:rPr>
          <w:color w:val="232323"/>
          <w:spacing w:val="-2"/>
          <w:w w:val="125"/>
        </w:rPr>
        <w:t>learning</w:t>
      </w:r>
    </w:p>
    <w:p>
      <w:pPr>
        <w:pStyle w:val="BodyText"/>
        <w:tabs>
          <w:tab w:pos="486" w:val="left" w:leader="none"/>
        </w:tabs>
        <w:spacing w:line="348" w:lineRule="auto" w:before="121"/>
        <w:ind w:left="139" w:right="852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30"/>
        </w:rPr>
        <w:t>Device</w:t>
      </w:r>
      <w:r>
        <w:rPr>
          <w:color w:val="232323"/>
          <w:spacing w:val="-15"/>
          <w:w w:val="130"/>
        </w:rPr>
        <w:t> </w:t>
      </w:r>
      <w:r>
        <w:rPr>
          <w:color w:val="232323"/>
          <w:spacing w:val="-2"/>
          <w:w w:val="130"/>
        </w:rPr>
        <w:t>management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30"/>
        </w:rPr>
        <w:t>Ed tech coaching</w:t>
      </w:r>
    </w:p>
    <w:p>
      <w:pPr>
        <w:pStyle w:val="BodyText"/>
        <w:tabs>
          <w:tab w:pos="486" w:val="left" w:leader="none"/>
        </w:tabs>
        <w:spacing w:line="348" w:lineRule="auto" w:before="1"/>
        <w:ind w:left="139" w:right="73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610182</wp:posOffset>
                </wp:positionV>
                <wp:extent cx="7153275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8.04586pt;width:563.249955pt;height:.75pt;mso-position-horizontal-relative:page;mso-position-vertical-relative:paragraph;z-index:15730176" id="docshape4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Learning management systems</w:t>
      </w:r>
      <w:r>
        <w:rPr>
          <w:color w:val="232323"/>
          <w:spacing w:val="40"/>
          <w:w w:val="125"/>
        </w:rPr>
        <w:t>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Teacher training</w:t>
      </w:r>
    </w:p>
    <w:p>
      <w:pPr>
        <w:pStyle w:val="Heading1"/>
        <w:spacing w:before="282"/>
      </w:pPr>
      <w:r>
        <w:rPr>
          <w:color w:val="8B3C4A"/>
          <w:spacing w:val="-2"/>
        </w:rPr>
        <w:t>Education</w:t>
      </w:r>
    </w:p>
    <w:p>
      <w:pPr>
        <w:tabs>
          <w:tab w:pos="5321" w:val="left" w:leader="none"/>
        </w:tabs>
        <w:spacing w:before="215"/>
        <w:ind w:left="114" w:right="0" w:firstLine="0"/>
        <w:jc w:val="left"/>
        <w:rPr>
          <w:sz w:val="22"/>
        </w:rPr>
      </w:pPr>
      <w:r>
        <w:rPr>
          <w:rFonts w:ascii="Arial"/>
          <w:b/>
          <w:color w:val="232323"/>
          <w:sz w:val="22"/>
        </w:rPr>
        <w:t>Master</w:t>
      </w:r>
      <w:r>
        <w:rPr>
          <w:rFonts w:ascii="Arial"/>
          <w:b/>
          <w:color w:val="232323"/>
          <w:spacing w:val="-4"/>
          <w:sz w:val="22"/>
        </w:rPr>
        <w:t> </w:t>
      </w:r>
      <w:r>
        <w:rPr>
          <w:rFonts w:ascii="Arial"/>
          <w:b/>
          <w:color w:val="232323"/>
          <w:sz w:val="22"/>
        </w:rPr>
        <w:t>of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z w:val="22"/>
        </w:rPr>
        <w:t>Education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z w:val="22"/>
        </w:rPr>
        <w:t>in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z w:val="22"/>
        </w:rPr>
        <w:t>Educational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Technology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w w:val="110"/>
          <w:sz w:val="22"/>
        </w:rPr>
        <w:t>Ohio</w:t>
      </w:r>
      <w:r>
        <w:rPr>
          <w:color w:val="232323"/>
          <w:spacing w:val="51"/>
          <w:w w:val="110"/>
          <w:sz w:val="22"/>
        </w:rPr>
        <w:t> </w:t>
      </w:r>
      <w:r>
        <w:rPr>
          <w:color w:val="232323"/>
          <w:w w:val="110"/>
          <w:sz w:val="22"/>
        </w:rPr>
        <w:t>University,</w:t>
      </w:r>
      <w:r>
        <w:rPr>
          <w:color w:val="232323"/>
          <w:spacing w:val="52"/>
          <w:w w:val="110"/>
          <w:sz w:val="22"/>
        </w:rPr>
        <w:t> </w:t>
      </w:r>
      <w:r>
        <w:rPr>
          <w:color w:val="232323"/>
          <w:w w:val="110"/>
          <w:sz w:val="22"/>
        </w:rPr>
        <w:t>Athens,</w:t>
      </w:r>
      <w:r>
        <w:rPr>
          <w:color w:val="232323"/>
          <w:spacing w:val="52"/>
          <w:w w:val="110"/>
          <w:sz w:val="22"/>
        </w:rPr>
        <w:t> </w:t>
      </w:r>
      <w:r>
        <w:rPr>
          <w:color w:val="232323"/>
          <w:w w:val="110"/>
          <w:sz w:val="22"/>
        </w:rPr>
        <w:t>OH</w:t>
      </w:r>
      <w:r>
        <w:rPr>
          <w:color w:val="232323"/>
          <w:spacing w:val="51"/>
          <w:w w:val="110"/>
          <w:sz w:val="22"/>
        </w:rPr>
        <w:t> </w:t>
      </w:r>
      <w:r>
        <w:rPr>
          <w:color w:val="232323"/>
          <w:sz w:val="22"/>
        </w:rPr>
        <w:t>|</w:t>
      </w:r>
      <w:r>
        <w:rPr>
          <w:color w:val="232323"/>
          <w:spacing w:val="52"/>
          <w:w w:val="110"/>
          <w:sz w:val="22"/>
        </w:rPr>
        <w:t> </w:t>
      </w:r>
      <w:r>
        <w:rPr>
          <w:color w:val="232323"/>
          <w:spacing w:val="-4"/>
          <w:w w:val="110"/>
          <w:sz w:val="22"/>
        </w:rPr>
        <w:t>2017</w:t>
      </w:r>
    </w:p>
    <w:p>
      <w:pPr>
        <w:pStyle w:val="BodyText"/>
        <w:spacing w:before="3"/>
      </w:pPr>
    </w:p>
    <w:p>
      <w:pPr>
        <w:tabs>
          <w:tab w:pos="3797" w:val="left" w:leader="none"/>
        </w:tabs>
        <w:spacing w:before="0"/>
        <w:ind w:left="114" w:right="0" w:firstLine="0"/>
        <w:jc w:val="left"/>
        <w:rPr>
          <w:sz w:val="22"/>
        </w:rPr>
      </w:pPr>
      <w:r>
        <w:rPr>
          <w:rFonts w:ascii="Arial"/>
          <w:b/>
          <w:color w:val="232323"/>
          <w:sz w:val="22"/>
        </w:rPr>
        <w:t>Bachelor</w:t>
      </w:r>
      <w:r>
        <w:rPr>
          <w:rFonts w:ascii="Arial"/>
          <w:b/>
          <w:color w:val="232323"/>
          <w:spacing w:val="-15"/>
          <w:sz w:val="22"/>
        </w:rPr>
        <w:t> </w:t>
      </w:r>
      <w:r>
        <w:rPr>
          <w:rFonts w:ascii="Arial"/>
          <w:b/>
          <w:color w:val="232323"/>
          <w:sz w:val="22"/>
        </w:rPr>
        <w:t>of</w:t>
      </w:r>
      <w:r>
        <w:rPr>
          <w:rFonts w:ascii="Arial"/>
          <w:b/>
          <w:color w:val="232323"/>
          <w:spacing w:val="-14"/>
          <w:sz w:val="22"/>
        </w:rPr>
        <w:t> </w:t>
      </w:r>
      <w:r>
        <w:rPr>
          <w:rFonts w:ascii="Arial"/>
          <w:b/>
          <w:color w:val="232323"/>
          <w:sz w:val="22"/>
        </w:rPr>
        <w:t>Science</w:t>
      </w:r>
      <w:r>
        <w:rPr>
          <w:rFonts w:ascii="Arial"/>
          <w:b/>
          <w:color w:val="232323"/>
          <w:spacing w:val="-15"/>
          <w:sz w:val="22"/>
        </w:rPr>
        <w:t> </w:t>
      </w:r>
      <w:r>
        <w:rPr>
          <w:rFonts w:ascii="Arial"/>
          <w:b/>
          <w:color w:val="232323"/>
          <w:sz w:val="22"/>
        </w:rPr>
        <w:t>in</w:t>
      </w:r>
      <w:r>
        <w:rPr>
          <w:rFonts w:ascii="Arial"/>
          <w:b/>
          <w:color w:val="232323"/>
          <w:spacing w:val="-14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Education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w w:val="110"/>
          <w:sz w:val="22"/>
        </w:rPr>
        <w:t>Wright</w:t>
      </w:r>
      <w:r>
        <w:rPr>
          <w:color w:val="232323"/>
          <w:spacing w:val="60"/>
          <w:w w:val="110"/>
          <w:sz w:val="22"/>
        </w:rPr>
        <w:t> </w:t>
      </w:r>
      <w:r>
        <w:rPr>
          <w:color w:val="232323"/>
          <w:w w:val="110"/>
          <w:sz w:val="22"/>
        </w:rPr>
        <w:t>State</w:t>
      </w:r>
      <w:r>
        <w:rPr>
          <w:color w:val="232323"/>
          <w:spacing w:val="60"/>
          <w:w w:val="110"/>
          <w:sz w:val="22"/>
        </w:rPr>
        <w:t> </w:t>
      </w:r>
      <w:r>
        <w:rPr>
          <w:color w:val="232323"/>
          <w:w w:val="110"/>
          <w:sz w:val="22"/>
        </w:rPr>
        <w:t>University,</w:t>
      </w:r>
      <w:r>
        <w:rPr>
          <w:color w:val="232323"/>
          <w:spacing w:val="61"/>
          <w:w w:val="110"/>
          <w:sz w:val="22"/>
        </w:rPr>
        <w:t> </w:t>
      </w:r>
      <w:r>
        <w:rPr>
          <w:color w:val="232323"/>
          <w:w w:val="110"/>
          <w:sz w:val="22"/>
        </w:rPr>
        <w:t>Dayton,</w:t>
      </w:r>
      <w:r>
        <w:rPr>
          <w:color w:val="232323"/>
          <w:spacing w:val="60"/>
          <w:w w:val="110"/>
          <w:sz w:val="22"/>
        </w:rPr>
        <w:t> </w:t>
      </w:r>
      <w:r>
        <w:rPr>
          <w:color w:val="232323"/>
          <w:w w:val="110"/>
          <w:sz w:val="22"/>
        </w:rPr>
        <w:t>OH</w:t>
      </w:r>
      <w:r>
        <w:rPr>
          <w:color w:val="232323"/>
          <w:spacing w:val="60"/>
          <w:w w:val="110"/>
          <w:sz w:val="22"/>
        </w:rPr>
        <w:t> </w:t>
      </w:r>
      <w:r>
        <w:rPr>
          <w:color w:val="232323"/>
          <w:sz w:val="22"/>
        </w:rPr>
        <w:t>|</w:t>
      </w:r>
      <w:r>
        <w:rPr>
          <w:color w:val="232323"/>
          <w:spacing w:val="61"/>
          <w:w w:val="110"/>
          <w:sz w:val="22"/>
        </w:rPr>
        <w:t> </w:t>
      </w:r>
      <w:r>
        <w:rPr>
          <w:color w:val="232323"/>
          <w:spacing w:val="-4"/>
          <w:w w:val="110"/>
          <w:sz w:val="22"/>
        </w:rPr>
        <w:t>2015</w:t>
      </w:r>
    </w:p>
    <w:p>
      <w:pPr>
        <w:pStyle w:val="BodyText"/>
        <w:spacing w:before="20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-54663</wp:posOffset>
                </wp:positionV>
                <wp:extent cx="71532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304245pt;width:563.249955pt;height:.75pt;mso-position-horizontal-relative:page;mso-position-vertical-relative:paragraph;z-index:15730688" id="docshape5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spacing w:val="-2"/>
          <w:w w:val="105"/>
        </w:rPr>
        <w:t>Certifications</w:t>
      </w:r>
    </w:p>
    <w:p>
      <w:pPr>
        <w:tabs>
          <w:tab w:pos="4097" w:val="left" w:leader="none"/>
        </w:tabs>
        <w:spacing w:before="230"/>
        <w:ind w:left="114" w:right="0" w:firstLine="0"/>
        <w:jc w:val="left"/>
        <w:rPr>
          <w:sz w:val="22"/>
        </w:rPr>
      </w:pPr>
      <w:r>
        <w:rPr>
          <w:rFonts w:ascii="Arial" w:hAnsi="Arial"/>
          <w:b/>
          <w:color w:val="232323"/>
          <w:spacing w:val="-2"/>
          <w:w w:val="105"/>
          <w:sz w:val="22"/>
        </w:rPr>
        <w:t>Google</w:t>
      </w:r>
      <w:r>
        <w:rPr>
          <w:rFonts w:ascii="Arial" w:hAnsi="Arial"/>
          <w:b/>
          <w:color w:val="232323"/>
          <w:spacing w:val="-12"/>
          <w:w w:val="105"/>
          <w:sz w:val="22"/>
        </w:rPr>
        <w:t> </w:t>
      </w:r>
      <w:r>
        <w:rPr>
          <w:rFonts w:ascii="Arial" w:hAnsi="Arial"/>
          <w:b/>
          <w:color w:val="232323"/>
          <w:spacing w:val="-2"/>
          <w:w w:val="105"/>
          <w:sz w:val="22"/>
        </w:rPr>
        <w:t>Certiied</w:t>
      </w:r>
      <w:r>
        <w:rPr>
          <w:rFonts w:ascii="Arial" w:hAnsi="Arial"/>
          <w:b/>
          <w:color w:val="232323"/>
          <w:spacing w:val="-11"/>
          <w:w w:val="105"/>
          <w:sz w:val="22"/>
        </w:rPr>
        <w:t> </w:t>
      </w:r>
      <w:r>
        <w:rPr>
          <w:rFonts w:ascii="Arial" w:hAnsi="Arial"/>
          <w:b/>
          <w:color w:val="232323"/>
          <w:spacing w:val="-2"/>
          <w:w w:val="105"/>
          <w:sz w:val="22"/>
        </w:rPr>
        <w:t>Educator</w:t>
      </w:r>
      <w:r>
        <w:rPr>
          <w:rFonts w:ascii="Arial" w:hAnsi="Arial"/>
          <w:b/>
          <w:color w:val="232323"/>
          <w:spacing w:val="-11"/>
          <w:w w:val="105"/>
          <w:sz w:val="22"/>
        </w:rPr>
        <w:t> </w:t>
      </w:r>
      <w:r>
        <w:rPr>
          <w:rFonts w:ascii="Arial" w:hAnsi="Arial"/>
          <w:b/>
          <w:color w:val="232323"/>
          <w:spacing w:val="-2"/>
          <w:w w:val="105"/>
          <w:sz w:val="22"/>
        </w:rPr>
        <w:t>–</w:t>
      </w:r>
      <w:r>
        <w:rPr>
          <w:rFonts w:ascii="Arial" w:hAnsi="Arial"/>
          <w:b/>
          <w:color w:val="232323"/>
          <w:spacing w:val="-11"/>
          <w:w w:val="105"/>
          <w:sz w:val="22"/>
        </w:rPr>
        <w:t> </w:t>
      </w:r>
      <w:r>
        <w:rPr>
          <w:rFonts w:ascii="Arial" w:hAnsi="Arial"/>
          <w:b/>
          <w:color w:val="232323"/>
          <w:spacing w:val="-2"/>
          <w:w w:val="105"/>
          <w:sz w:val="22"/>
        </w:rPr>
        <w:t>Level</w:t>
      </w:r>
      <w:r>
        <w:rPr>
          <w:rFonts w:ascii="Arial" w:hAnsi="Arial"/>
          <w:b/>
          <w:color w:val="232323"/>
          <w:spacing w:val="-11"/>
          <w:w w:val="105"/>
          <w:sz w:val="22"/>
        </w:rPr>
        <w:t> </w:t>
      </w:r>
      <w:r>
        <w:rPr>
          <w:rFonts w:ascii="Arial" w:hAnsi="Arial"/>
          <w:b/>
          <w:color w:val="232323"/>
          <w:spacing w:val="-10"/>
          <w:w w:val="105"/>
          <w:sz w:val="22"/>
        </w:rPr>
        <w:t>2</w:t>
      </w:r>
      <w:r>
        <w:rPr>
          <w:rFonts w:ascii="Arial" w:hAnsi="Arial"/>
          <w:b/>
          <w:color w:val="232323"/>
          <w:sz w:val="22"/>
        </w:rPr>
        <w:tab/>
      </w:r>
      <w:r>
        <w:rPr>
          <w:color w:val="232323"/>
          <w:spacing w:val="-2"/>
          <w:w w:val="110"/>
          <w:sz w:val="22"/>
        </w:rPr>
        <w:t>(2019)</w:t>
      </w:r>
    </w:p>
    <w:sectPr>
      <w:type w:val="continuous"/>
      <w:pgSz w:w="11920" w:h="16860"/>
      <w:pgMar w:top="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0"/>
      <w:ind w:left="114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2025-10-31T17:09:14Z</dcterms:created>
  <dcterms:modified xsi:type="dcterms:W3CDTF">2025-10-31T17:09:14Z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