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color w:val="FF640D"/>
        </w:rPr>
        <w:t>Avery</w:t>
      </w:r>
      <w:r>
        <w:rPr>
          <w:color w:val="FF640D"/>
          <w:spacing w:val="-20"/>
        </w:rPr>
        <w:t> </w:t>
      </w:r>
      <w:r>
        <w:rPr>
          <w:color w:val="FF640D"/>
          <w:spacing w:val="-2"/>
        </w:rPr>
        <w:t>Harris</w:t>
      </w:r>
    </w:p>
    <w:p>
      <w:pPr>
        <w:pStyle w:val="Heading2"/>
      </w:pPr>
      <w:r>
        <w:rPr>
          <w:spacing w:val="-4"/>
        </w:rPr>
        <w:t>Homebound</w:t>
      </w:r>
      <w:r>
        <w:rPr>
          <w:spacing w:val="-1"/>
        </w:rPr>
        <w:t> </w:t>
      </w:r>
      <w:r>
        <w:rPr>
          <w:spacing w:val="-2"/>
        </w:rPr>
        <w:t>Teacher</w:t>
      </w:r>
    </w:p>
    <w:p>
      <w:pPr>
        <w:pStyle w:val="BodyText"/>
        <w:spacing w:line="259" w:lineRule="auto" w:before="90"/>
        <w:ind w:left="975" w:right="64"/>
      </w:pPr>
      <w:r>
        <w:rPr/>
        <w:br w:type="column"/>
      </w:r>
      <w:r>
        <w:rPr>
          <w:color w:val="FF640D"/>
          <w:w w:val="115"/>
        </w:rPr>
        <w:t>Columbus, OH 43215 </w:t>
      </w:r>
      <w:hyperlink r:id="rId5">
        <w:r>
          <w:rPr>
            <w:color w:val="FF640D"/>
            <w:spacing w:val="-2"/>
            <w:w w:val="115"/>
          </w:rPr>
          <w:t>avery.harris@email.co</w:t>
        </w:r>
      </w:hyperlink>
      <w:r>
        <w:rPr>
          <w:color w:val="FF640D"/>
          <w:spacing w:val="-2"/>
          <w:w w:val="115"/>
        </w:rPr>
        <w:t> </w:t>
      </w:r>
      <w:r>
        <w:rPr>
          <w:color w:val="FF640D"/>
          <w:spacing w:val="-10"/>
          <w:w w:val="115"/>
        </w:rPr>
        <w:t>m</w:t>
      </w:r>
    </w:p>
    <w:p>
      <w:pPr>
        <w:pStyle w:val="BodyText"/>
        <w:spacing w:before="4"/>
        <w:ind w:left="975"/>
      </w:pPr>
      <w:r>
        <w:rPr>
          <w:color w:val="FF640D"/>
          <w:w w:val="115"/>
        </w:rPr>
        <w:t>(402)</w:t>
      </w:r>
      <w:r>
        <w:rPr>
          <w:color w:val="FF640D"/>
          <w:spacing w:val="-5"/>
          <w:w w:val="115"/>
        </w:rPr>
        <w:t> </w:t>
      </w:r>
      <w:r>
        <w:rPr>
          <w:color w:val="FF640D"/>
          <w:w w:val="115"/>
        </w:rPr>
        <w:t>555-</w:t>
      </w:r>
      <w:r>
        <w:rPr>
          <w:color w:val="FF640D"/>
          <w:spacing w:val="-4"/>
          <w:w w:val="115"/>
        </w:rPr>
        <w:t>8899</w:t>
      </w:r>
    </w:p>
    <w:p>
      <w:pPr>
        <w:pStyle w:val="BodyText"/>
        <w:spacing w:before="23"/>
        <w:ind w:left="975"/>
      </w:pPr>
      <w:r>
        <w:rPr>
          <w:color w:val="FF640D"/>
          <w:w w:val="115"/>
        </w:rPr>
        <w:t>LinkedIn</w:t>
      </w:r>
      <w:r>
        <w:rPr>
          <w:color w:val="FF640D"/>
          <w:spacing w:val="23"/>
          <w:w w:val="115"/>
        </w:rPr>
        <w:t> </w:t>
      </w:r>
      <w:r>
        <w:rPr>
          <w:color w:val="FF640D"/>
        </w:rPr>
        <w:t>|</w:t>
      </w:r>
      <w:r>
        <w:rPr>
          <w:color w:val="FF640D"/>
          <w:spacing w:val="24"/>
          <w:w w:val="115"/>
        </w:rPr>
        <w:t> </w:t>
      </w:r>
      <w:r>
        <w:rPr>
          <w:color w:val="FF640D"/>
          <w:spacing w:val="-2"/>
          <w:w w:val="115"/>
        </w:rPr>
        <w:t>Portfolio</w:t>
      </w:r>
    </w:p>
    <w:p>
      <w:pPr>
        <w:pStyle w:val="BodyText"/>
        <w:spacing w:after="0"/>
        <w:sectPr>
          <w:type w:val="continuous"/>
          <w:pgSz w:w="11920" w:h="16860"/>
          <w:pgMar w:top="640" w:bottom="280" w:left="141" w:right="141"/>
          <w:cols w:num="2" w:equalWidth="0">
            <w:col w:w="4338" w:space="3705"/>
            <w:col w:w="3595"/>
          </w:cols>
        </w:sectPr>
      </w:pPr>
    </w:p>
    <w:p>
      <w:pPr>
        <w:pStyle w:val="BodyText"/>
        <w:spacing w:before="73"/>
        <w:ind w:left="0"/>
      </w:pPr>
    </w:p>
    <w:p>
      <w:pPr>
        <w:pStyle w:val="BodyText"/>
        <w:spacing w:line="259" w:lineRule="auto" w:before="0"/>
        <w:ind w:left="87" w:right="19"/>
      </w:pPr>
      <w:r>
        <w:rPr>
          <w:color w:val="58585B"/>
          <w:w w:val="120"/>
        </w:rPr>
        <w:t>Compassionate and flexible homebound teacher with 6 years of experience providing academic instruction to K–12 students unable to attend school due to medical or behavioral needs. Skilled at adapting lessons and maintaining progress in core subjects while offering consistent emotional</w:t>
      </w:r>
      <w:r>
        <w:rPr>
          <w:color w:val="58585B"/>
          <w:spacing w:val="80"/>
          <w:w w:val="120"/>
        </w:rPr>
        <w:t> </w:t>
      </w:r>
      <w:r>
        <w:rPr>
          <w:color w:val="58585B"/>
          <w:spacing w:val="-2"/>
          <w:w w:val="120"/>
        </w:rPr>
        <w:t>support.</w:t>
      </w:r>
    </w:p>
    <w:p>
      <w:pPr>
        <w:pStyle w:val="BodyText"/>
        <w:spacing w:before="9"/>
        <w:ind w:left="0"/>
        <w:rPr>
          <w:sz w:val="16"/>
        </w:rPr>
      </w:pPr>
    </w:p>
    <w:p>
      <w:pPr>
        <w:pStyle w:val="BodyText"/>
        <w:spacing w:after="0"/>
        <w:rPr>
          <w:sz w:val="16"/>
        </w:rPr>
        <w:sectPr>
          <w:type w:val="continuous"/>
          <w:pgSz w:w="11920" w:h="16860"/>
          <w:pgMar w:top="640" w:bottom="280" w:left="141" w:right="141"/>
        </w:sectPr>
      </w:pPr>
    </w:p>
    <w:p>
      <w:pPr>
        <w:pStyle w:val="Heading3"/>
      </w:pPr>
      <w:r>
        <w:rPr>
          <w:color w:val="FF640D"/>
          <w:spacing w:val="-6"/>
        </w:rPr>
        <w:t>PROFESSIONAL</w:t>
      </w:r>
      <w:r>
        <w:rPr>
          <w:color w:val="FF640D"/>
          <w:spacing w:val="3"/>
        </w:rPr>
        <w:t> </w:t>
      </w:r>
      <w:r>
        <w:rPr>
          <w:color w:val="FF640D"/>
          <w:spacing w:val="-2"/>
        </w:rPr>
        <w:t>EXPERIENCE</w:t>
      </w:r>
    </w:p>
    <w:p>
      <w:pPr>
        <w:pStyle w:val="Heading4"/>
      </w:pPr>
      <w:r>
        <w:rPr>
          <w:spacing w:val="-2"/>
        </w:rPr>
        <w:t>Homebound</w:t>
      </w:r>
      <w:r>
        <w:rPr>
          <w:spacing w:val="-5"/>
        </w:rPr>
        <w:t> </w:t>
      </w:r>
      <w:r>
        <w:rPr>
          <w:spacing w:val="-2"/>
        </w:rPr>
        <w:t>Teacher</w:t>
      </w:r>
    </w:p>
    <w:p>
      <w:pPr>
        <w:spacing w:before="72"/>
        <w:ind w:left="87" w:right="0" w:firstLine="0"/>
        <w:jc w:val="left"/>
        <w:rPr>
          <w:i/>
          <w:sz w:val="23"/>
        </w:rPr>
      </w:pPr>
      <w:r>
        <w:rPr>
          <w:i/>
          <w:sz w:val="23"/>
        </w:rPr>
        <w:t>Columbus</w:t>
      </w:r>
      <w:r>
        <w:rPr>
          <w:i/>
          <w:spacing w:val="-13"/>
          <w:sz w:val="23"/>
        </w:rPr>
        <w:t> </w:t>
      </w:r>
      <w:r>
        <w:rPr>
          <w:i/>
          <w:sz w:val="23"/>
        </w:rPr>
        <w:t>City</w:t>
      </w:r>
      <w:r>
        <w:rPr>
          <w:i/>
          <w:spacing w:val="-13"/>
          <w:sz w:val="23"/>
        </w:rPr>
        <w:t> </w:t>
      </w:r>
      <w:r>
        <w:rPr>
          <w:i/>
          <w:sz w:val="23"/>
        </w:rPr>
        <w:t>Schools,</w:t>
      </w:r>
      <w:r>
        <w:rPr>
          <w:i/>
          <w:spacing w:val="-13"/>
          <w:sz w:val="23"/>
        </w:rPr>
        <w:t> </w:t>
      </w:r>
      <w:r>
        <w:rPr>
          <w:i/>
          <w:sz w:val="23"/>
        </w:rPr>
        <w:t>Columbus,</w:t>
      </w:r>
      <w:r>
        <w:rPr>
          <w:i/>
          <w:spacing w:val="-13"/>
          <w:sz w:val="23"/>
        </w:rPr>
        <w:t> </w:t>
      </w:r>
      <w:r>
        <w:rPr>
          <w:i/>
          <w:sz w:val="23"/>
        </w:rPr>
        <w:t>OH</w:t>
      </w:r>
      <w:r>
        <w:rPr>
          <w:i/>
          <w:spacing w:val="-12"/>
          <w:sz w:val="23"/>
        </w:rPr>
        <w:t> </w:t>
      </w:r>
      <w:r>
        <w:rPr>
          <w:i/>
          <w:w w:val="90"/>
          <w:sz w:val="23"/>
        </w:rPr>
        <w:t>|</w:t>
      </w:r>
      <w:r>
        <w:rPr>
          <w:i/>
          <w:spacing w:val="-5"/>
          <w:w w:val="90"/>
          <w:sz w:val="23"/>
        </w:rPr>
        <w:t> </w:t>
      </w:r>
      <w:r>
        <w:rPr>
          <w:i/>
          <w:sz w:val="23"/>
        </w:rPr>
        <w:t>August</w:t>
      </w:r>
      <w:r>
        <w:rPr>
          <w:i/>
          <w:spacing w:val="-5"/>
          <w:sz w:val="23"/>
        </w:rPr>
        <w:t> </w:t>
      </w:r>
      <w:r>
        <w:rPr>
          <w:i/>
          <w:sz w:val="23"/>
        </w:rPr>
        <w:t>2019</w:t>
      </w:r>
      <w:r>
        <w:rPr>
          <w:i/>
          <w:spacing w:val="-6"/>
          <w:sz w:val="23"/>
        </w:rPr>
        <w:t> </w:t>
      </w:r>
      <w:r>
        <w:rPr>
          <w:i/>
          <w:sz w:val="23"/>
        </w:rPr>
        <w:t>-</w:t>
      </w:r>
      <w:r>
        <w:rPr>
          <w:i/>
          <w:spacing w:val="-13"/>
          <w:sz w:val="23"/>
        </w:rPr>
        <w:t> </w:t>
      </w:r>
      <w:r>
        <w:rPr>
          <w:i/>
          <w:spacing w:val="-2"/>
          <w:sz w:val="23"/>
        </w:rPr>
        <w:t>Present</w:t>
      </w:r>
    </w:p>
    <w:p>
      <w:pPr>
        <w:pStyle w:val="BodyText"/>
        <w:spacing w:line="259" w:lineRule="auto" w:before="151"/>
      </w:pPr>
      <w:r>
        <w:rPr>
          <w:w w:val="120"/>
        </w:rPr>
        <w:t>Provide individualized instruction to students in grades 3–10 recovering from illness, injury, or trauma</w:t>
      </w:r>
    </w:p>
    <w:p>
      <w:pPr>
        <w:pStyle w:val="BodyText"/>
        <w:spacing w:line="259" w:lineRule="auto"/>
      </w:pPr>
      <w:r>
        <w:rPr>
          <w:w w:val="125"/>
        </w:rPr>
        <w:t>Maintain</w:t>
      </w:r>
      <w:r>
        <w:rPr>
          <w:spacing w:val="-15"/>
          <w:w w:val="125"/>
        </w:rPr>
        <w:t> </w:t>
      </w:r>
      <w:r>
        <w:rPr>
          <w:w w:val="125"/>
        </w:rPr>
        <w:t>academic</w:t>
      </w:r>
      <w:r>
        <w:rPr>
          <w:spacing w:val="-15"/>
          <w:w w:val="125"/>
        </w:rPr>
        <w:t> </w:t>
      </w:r>
      <w:r>
        <w:rPr>
          <w:w w:val="125"/>
        </w:rPr>
        <w:t>continuity</w:t>
      </w:r>
      <w:r>
        <w:rPr>
          <w:spacing w:val="-15"/>
          <w:w w:val="125"/>
        </w:rPr>
        <w:t> </w:t>
      </w:r>
      <w:r>
        <w:rPr>
          <w:w w:val="125"/>
        </w:rPr>
        <w:t>by</w:t>
      </w:r>
      <w:r>
        <w:rPr>
          <w:spacing w:val="-15"/>
          <w:w w:val="125"/>
        </w:rPr>
        <w:t> </w:t>
      </w:r>
      <w:r>
        <w:rPr>
          <w:w w:val="125"/>
        </w:rPr>
        <w:t>aligning</w:t>
      </w:r>
      <w:r>
        <w:rPr>
          <w:spacing w:val="-15"/>
          <w:w w:val="125"/>
        </w:rPr>
        <w:t> </w:t>
      </w:r>
      <w:r>
        <w:rPr>
          <w:w w:val="125"/>
        </w:rPr>
        <w:t>homebound instruction with classroom curriculum</w:t>
      </w:r>
    </w:p>
    <w:p>
      <w:pPr>
        <w:pStyle w:val="BodyText"/>
        <w:spacing w:line="259" w:lineRule="auto"/>
      </w:pPr>
      <w:r>
        <w:rPr>
          <w:w w:val="120"/>
        </w:rPr>
        <w:t>Work with parents, therapists, and case managers to create weekly progress reports and monitor student well-being</w:t>
      </w:r>
    </w:p>
    <w:p>
      <w:pPr>
        <w:pStyle w:val="BodyText"/>
        <w:spacing w:line="259" w:lineRule="auto"/>
      </w:pPr>
      <w:r>
        <w:rPr>
          <w:w w:val="120"/>
        </w:rPr>
        <w:t>Use virtual learning tools and in-person sessions to meet IEP goals and district requirements</w:t>
      </w:r>
    </w:p>
    <w:p>
      <w:pPr>
        <w:pStyle w:val="Heading4"/>
        <w:spacing w:before="199"/>
      </w:pPr>
      <w:r>
        <w:rPr/>
        <w:t>Elementary</w:t>
      </w:r>
      <w:r>
        <w:rPr>
          <w:spacing w:val="18"/>
        </w:rPr>
        <w:t> </w:t>
      </w:r>
      <w:r>
        <w:rPr>
          <w:spacing w:val="-2"/>
        </w:rPr>
        <w:t>Teacher</w:t>
      </w:r>
    </w:p>
    <w:p>
      <w:pPr>
        <w:spacing w:before="73"/>
        <w:ind w:left="87" w:right="0" w:firstLine="0"/>
        <w:jc w:val="left"/>
        <w:rPr>
          <w:i/>
          <w:sz w:val="23"/>
        </w:rPr>
      </w:pPr>
      <w:r>
        <w:rPr>
          <w:i/>
          <w:spacing w:val="-2"/>
          <w:sz w:val="23"/>
        </w:rPr>
        <w:t>Lincoln</w:t>
      </w:r>
      <w:r>
        <w:rPr>
          <w:i/>
          <w:spacing w:val="-8"/>
          <w:sz w:val="23"/>
        </w:rPr>
        <w:t> </w:t>
      </w:r>
      <w:r>
        <w:rPr>
          <w:i/>
          <w:spacing w:val="-2"/>
          <w:sz w:val="23"/>
        </w:rPr>
        <w:t>Elementary,</w:t>
      </w:r>
      <w:r>
        <w:rPr>
          <w:i/>
          <w:spacing w:val="-11"/>
          <w:sz w:val="23"/>
        </w:rPr>
        <w:t> </w:t>
      </w:r>
      <w:r>
        <w:rPr>
          <w:i/>
          <w:spacing w:val="-2"/>
          <w:sz w:val="23"/>
        </w:rPr>
        <w:t>Columbus,</w:t>
      </w:r>
      <w:r>
        <w:rPr>
          <w:i/>
          <w:spacing w:val="-11"/>
          <w:sz w:val="23"/>
        </w:rPr>
        <w:t> </w:t>
      </w:r>
      <w:r>
        <w:rPr>
          <w:i/>
          <w:spacing w:val="-2"/>
          <w:sz w:val="23"/>
        </w:rPr>
        <w:t>OH</w:t>
      </w:r>
      <w:r>
        <w:rPr>
          <w:i/>
          <w:spacing w:val="3"/>
          <w:sz w:val="23"/>
        </w:rPr>
        <w:t> </w:t>
      </w:r>
      <w:r>
        <w:rPr>
          <w:i/>
          <w:spacing w:val="-2"/>
          <w:w w:val="90"/>
          <w:sz w:val="23"/>
        </w:rPr>
        <w:t>|</w:t>
      </w:r>
      <w:r>
        <w:rPr>
          <w:i/>
          <w:spacing w:val="-4"/>
          <w:sz w:val="23"/>
        </w:rPr>
        <w:t> </w:t>
      </w:r>
      <w:r>
        <w:rPr>
          <w:i/>
          <w:spacing w:val="-2"/>
          <w:sz w:val="23"/>
        </w:rPr>
        <w:t>August</w:t>
      </w:r>
      <w:r>
        <w:rPr>
          <w:i/>
          <w:spacing w:val="3"/>
          <w:sz w:val="23"/>
        </w:rPr>
        <w:t> </w:t>
      </w:r>
      <w:r>
        <w:rPr>
          <w:i/>
          <w:spacing w:val="-2"/>
          <w:sz w:val="23"/>
        </w:rPr>
        <w:t>2016</w:t>
      </w:r>
      <w:r>
        <w:rPr>
          <w:i/>
          <w:spacing w:val="1"/>
          <w:sz w:val="23"/>
        </w:rPr>
        <w:t> </w:t>
      </w:r>
      <w:r>
        <w:rPr>
          <w:i/>
          <w:spacing w:val="-2"/>
          <w:sz w:val="23"/>
        </w:rPr>
        <w:t>-</w:t>
      </w:r>
      <w:r>
        <w:rPr>
          <w:i/>
          <w:spacing w:val="-11"/>
          <w:sz w:val="23"/>
        </w:rPr>
        <w:t> </w:t>
      </w:r>
      <w:r>
        <w:rPr>
          <w:i/>
          <w:spacing w:val="-2"/>
          <w:sz w:val="23"/>
        </w:rPr>
        <w:t>June</w:t>
      </w:r>
      <w:r>
        <w:rPr>
          <w:i/>
          <w:spacing w:val="2"/>
          <w:sz w:val="23"/>
        </w:rPr>
        <w:t> </w:t>
      </w:r>
      <w:r>
        <w:rPr>
          <w:i/>
          <w:spacing w:val="-4"/>
          <w:sz w:val="23"/>
        </w:rPr>
        <w:t>2019</w:t>
      </w:r>
    </w:p>
    <w:p>
      <w:pPr>
        <w:pStyle w:val="BodyText"/>
        <w:spacing w:line="259" w:lineRule="auto" w:before="150"/>
      </w:pPr>
      <w:r>
        <w:rPr>
          <w:w w:val="125"/>
        </w:rPr>
        <w:t>Taught</w:t>
      </w:r>
      <w:r>
        <w:rPr>
          <w:spacing w:val="-15"/>
          <w:w w:val="125"/>
        </w:rPr>
        <w:t> </w:t>
      </w:r>
      <w:r>
        <w:rPr>
          <w:w w:val="125"/>
        </w:rPr>
        <w:t>4th</w:t>
      </w:r>
      <w:r>
        <w:rPr>
          <w:spacing w:val="-15"/>
          <w:w w:val="125"/>
        </w:rPr>
        <w:t> </w:t>
      </w:r>
      <w:r>
        <w:rPr>
          <w:w w:val="125"/>
        </w:rPr>
        <w:t>grade</w:t>
      </w:r>
      <w:r>
        <w:rPr>
          <w:spacing w:val="-15"/>
          <w:w w:val="125"/>
        </w:rPr>
        <w:t> </w:t>
      </w:r>
      <w:r>
        <w:rPr>
          <w:w w:val="125"/>
        </w:rPr>
        <w:t>core</w:t>
      </w:r>
      <w:r>
        <w:rPr>
          <w:spacing w:val="-15"/>
          <w:w w:val="125"/>
        </w:rPr>
        <w:t> </w:t>
      </w:r>
      <w:r>
        <w:rPr>
          <w:w w:val="125"/>
        </w:rPr>
        <w:t>subjects</w:t>
      </w:r>
      <w:r>
        <w:rPr>
          <w:spacing w:val="-15"/>
          <w:w w:val="125"/>
        </w:rPr>
        <w:t> </w:t>
      </w:r>
      <w:r>
        <w:rPr>
          <w:w w:val="125"/>
        </w:rPr>
        <w:t>with</w:t>
      </w:r>
      <w:r>
        <w:rPr>
          <w:spacing w:val="-15"/>
          <w:w w:val="125"/>
        </w:rPr>
        <w:t> </w:t>
      </w:r>
      <w:r>
        <w:rPr>
          <w:w w:val="125"/>
        </w:rPr>
        <w:t>a</w:t>
      </w:r>
      <w:r>
        <w:rPr>
          <w:spacing w:val="-15"/>
          <w:w w:val="125"/>
        </w:rPr>
        <w:t> </w:t>
      </w:r>
      <w:r>
        <w:rPr>
          <w:w w:val="125"/>
        </w:rPr>
        <w:t>focus</w:t>
      </w:r>
      <w:r>
        <w:rPr>
          <w:spacing w:val="-15"/>
          <w:w w:val="125"/>
        </w:rPr>
        <w:t> </w:t>
      </w:r>
      <w:r>
        <w:rPr>
          <w:w w:val="125"/>
        </w:rPr>
        <w:t>on</w:t>
      </w:r>
      <w:r>
        <w:rPr>
          <w:spacing w:val="-15"/>
          <w:w w:val="125"/>
        </w:rPr>
        <w:t> </w:t>
      </w:r>
      <w:r>
        <w:rPr>
          <w:w w:val="125"/>
        </w:rPr>
        <w:t>reading comprehension and inquiry-based science</w:t>
      </w:r>
    </w:p>
    <w:p>
      <w:pPr>
        <w:pStyle w:val="BodyText"/>
        <w:spacing w:line="259" w:lineRule="auto"/>
      </w:pPr>
      <w:r>
        <w:rPr>
          <w:w w:val="120"/>
        </w:rPr>
        <w:t>Partnered with special education staff to provide inclusion services for students with IEPs</w:t>
      </w:r>
    </w:p>
    <w:p>
      <w:pPr>
        <w:pStyle w:val="Heading3"/>
      </w:pPr>
      <w:r>
        <w:rPr>
          <w:b w:val="0"/>
        </w:rPr>
        <w:br w:type="column"/>
      </w:r>
      <w:r>
        <w:rPr>
          <w:color w:val="FF640D"/>
          <w:spacing w:val="-7"/>
        </w:rPr>
        <w:t>KEY </w:t>
      </w:r>
      <w:r>
        <w:rPr>
          <w:color w:val="FF640D"/>
          <w:spacing w:val="-2"/>
        </w:rPr>
        <w:t>SKILLS</w:t>
      </w:r>
    </w:p>
    <w:p>
      <w:pPr>
        <w:pStyle w:val="BodyText"/>
        <w:spacing w:line="314" w:lineRule="auto" w:before="96"/>
        <w:ind w:right="248"/>
      </w:pPr>
      <w:r>
        <w:rPr>
          <w:w w:val="125"/>
        </w:rPr>
        <w:t>Individualized instruction </w:t>
      </w:r>
      <w:r>
        <w:rPr>
          <w:spacing w:val="-2"/>
          <w:w w:val="125"/>
        </w:rPr>
        <w:t>Trauma-informed</w:t>
      </w:r>
      <w:r>
        <w:rPr>
          <w:spacing w:val="-15"/>
          <w:w w:val="125"/>
        </w:rPr>
        <w:t> </w:t>
      </w:r>
      <w:r>
        <w:rPr>
          <w:spacing w:val="-2"/>
          <w:w w:val="125"/>
        </w:rPr>
        <w:t>teaching </w:t>
      </w:r>
      <w:r>
        <w:rPr>
          <w:w w:val="125"/>
        </w:rPr>
        <w:t>IEP alignment</w:t>
      </w:r>
    </w:p>
    <w:p>
      <w:pPr>
        <w:pStyle w:val="BodyText"/>
        <w:spacing w:line="314" w:lineRule="auto" w:before="1"/>
      </w:pPr>
      <w:r>
        <w:rPr>
          <w:w w:val="120"/>
        </w:rPr>
        <w:t>Cross-team </w:t>
      </w:r>
      <w:r>
        <w:rPr>
          <w:w w:val="120"/>
        </w:rPr>
        <w:t>collaboration </w:t>
      </w:r>
      <w:r>
        <w:rPr>
          <w:w w:val="125"/>
        </w:rPr>
        <w:t>Progress monitoring</w:t>
      </w:r>
    </w:p>
    <w:p>
      <w:pPr>
        <w:pStyle w:val="BodyText"/>
        <w:spacing w:before="20"/>
        <w:ind w:left="0"/>
      </w:pPr>
    </w:p>
    <w:p>
      <w:pPr>
        <w:pStyle w:val="Heading3"/>
        <w:spacing w:before="1"/>
      </w:pPr>
      <w:r>
        <w:rPr>
          <w:color w:val="FF640D"/>
          <w:spacing w:val="-2"/>
        </w:rPr>
        <w:t>EDUCATION</w:t>
      </w:r>
    </w:p>
    <w:p>
      <w:pPr>
        <w:spacing w:line="283" w:lineRule="auto" w:before="153"/>
        <w:ind w:left="87" w:right="697" w:firstLine="0"/>
        <w:jc w:val="left"/>
        <w:rPr>
          <w:sz w:val="23"/>
        </w:rPr>
      </w:pPr>
      <w:r>
        <w:rPr>
          <w:rFonts w:ascii="Arial"/>
          <w:b/>
          <w:w w:val="110"/>
          <w:sz w:val="24"/>
        </w:rPr>
        <w:t>Bachelor</w:t>
      </w:r>
      <w:r>
        <w:rPr>
          <w:rFonts w:ascii="Arial"/>
          <w:b/>
          <w:spacing w:val="-16"/>
          <w:w w:val="110"/>
          <w:sz w:val="24"/>
        </w:rPr>
        <w:t> </w:t>
      </w:r>
      <w:r>
        <w:rPr>
          <w:rFonts w:ascii="Arial"/>
          <w:b/>
          <w:w w:val="110"/>
          <w:sz w:val="24"/>
        </w:rPr>
        <w:t>of</w:t>
      </w:r>
      <w:r>
        <w:rPr>
          <w:rFonts w:ascii="Arial"/>
          <w:b/>
          <w:spacing w:val="-16"/>
          <w:w w:val="110"/>
          <w:sz w:val="24"/>
        </w:rPr>
        <w:t> </w:t>
      </w:r>
      <w:r>
        <w:rPr>
          <w:rFonts w:ascii="Arial"/>
          <w:b/>
          <w:w w:val="110"/>
          <w:sz w:val="24"/>
        </w:rPr>
        <w:t>Arts</w:t>
      </w:r>
      <w:r>
        <w:rPr>
          <w:rFonts w:ascii="Arial"/>
          <w:b/>
          <w:spacing w:val="-16"/>
          <w:w w:val="110"/>
          <w:sz w:val="24"/>
        </w:rPr>
        <w:t> </w:t>
      </w:r>
      <w:r>
        <w:rPr>
          <w:rFonts w:ascii="Arial"/>
          <w:b/>
          <w:w w:val="110"/>
          <w:sz w:val="24"/>
        </w:rPr>
        <w:t>in </w:t>
      </w:r>
      <w:r>
        <w:rPr>
          <w:rFonts w:ascii="Arial"/>
          <w:b/>
          <w:sz w:val="24"/>
        </w:rPr>
        <w:t>Elementary</w:t>
      </w:r>
      <w:r>
        <w:rPr>
          <w:rFonts w:ascii="Arial"/>
          <w:b/>
          <w:spacing w:val="-17"/>
          <w:sz w:val="24"/>
        </w:rPr>
        <w:t> </w:t>
      </w:r>
      <w:r>
        <w:rPr>
          <w:rFonts w:ascii="Arial"/>
          <w:b/>
          <w:sz w:val="24"/>
        </w:rPr>
        <w:t>Education </w:t>
      </w:r>
      <w:r>
        <w:rPr>
          <w:w w:val="110"/>
          <w:sz w:val="23"/>
        </w:rPr>
        <w:t>Ohio</w:t>
      </w:r>
      <w:r>
        <w:rPr>
          <w:spacing w:val="40"/>
          <w:w w:val="110"/>
          <w:sz w:val="23"/>
        </w:rPr>
        <w:t> </w:t>
      </w:r>
      <w:r>
        <w:rPr>
          <w:w w:val="110"/>
          <w:sz w:val="23"/>
        </w:rPr>
        <w:t>State</w:t>
      </w:r>
      <w:r>
        <w:rPr>
          <w:spacing w:val="40"/>
          <w:w w:val="110"/>
          <w:sz w:val="23"/>
        </w:rPr>
        <w:t> </w:t>
      </w:r>
      <w:r>
        <w:rPr>
          <w:w w:val="110"/>
          <w:sz w:val="23"/>
        </w:rPr>
        <w:t>University</w:t>
      </w:r>
    </w:p>
    <w:p>
      <w:pPr>
        <w:spacing w:after="0" w:line="283" w:lineRule="auto"/>
        <w:jc w:val="left"/>
        <w:rPr>
          <w:sz w:val="23"/>
        </w:rPr>
        <w:sectPr>
          <w:type w:val="continuous"/>
          <w:pgSz w:w="11920" w:h="16860"/>
          <w:pgMar w:top="640" w:bottom="280" w:left="141" w:right="141"/>
          <w:cols w:num="2" w:equalWidth="0">
            <w:col w:w="7354" w:space="524"/>
            <w:col w:w="3760"/>
          </w:cols>
        </w:sectPr>
      </w:pPr>
    </w:p>
    <w:p>
      <w:pPr>
        <w:pStyle w:val="BodyText"/>
        <w:spacing w:before="50"/>
        <w:ind w:left="0"/>
        <w:rPr>
          <w:sz w:val="25"/>
        </w:rPr>
      </w:pPr>
      <w:r>
        <w:rPr>
          <w:sz w:val="25"/>
        </w:rPr>
        <mc:AlternateContent>
          <mc:Choice Requires="wps">
            <w:drawing>
              <wp:anchor distT="0" distB="0" distL="0" distR="0" allowOverlap="1" layoutInCell="1" locked="0" behindDoc="1" simplePos="0" relativeHeight="487550464">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4972049" y="2506948"/>
                            <a:ext cx="9525" cy="8197850"/>
                          </a:xfrm>
                          <a:custGeom>
                            <a:avLst/>
                            <a:gdLst/>
                            <a:ahLst/>
                            <a:cxnLst/>
                            <a:rect l="l" t="t" r="r" b="b"/>
                            <a:pathLst>
                              <a:path w="9525" h="8197850">
                                <a:moveTo>
                                  <a:pt x="0" y="8197626"/>
                                </a:moveTo>
                                <a:lnTo>
                                  <a:pt x="9524" y="8197626"/>
                                </a:lnTo>
                                <a:lnTo>
                                  <a:pt x="9524" y="0"/>
                                </a:lnTo>
                                <a:lnTo>
                                  <a:pt x="0" y="0"/>
                                </a:lnTo>
                                <a:lnTo>
                                  <a:pt x="0" y="8197626"/>
                                </a:lnTo>
                                <a:close/>
                              </a:path>
                            </a:pathLst>
                          </a:custGeom>
                          <a:solidFill>
                            <a:srgbClr val="000000"/>
                          </a:solidFill>
                        </wps:spPr>
                        <wps:bodyPr wrap="square" lIns="0" tIns="0" rIns="0" bIns="0" rtlCol="0">
                          <a:prstTxWarp prst="textNoShape">
                            <a:avLst/>
                          </a:prstTxWarp>
                          <a:noAutofit/>
                        </wps:bodyPr>
                      </wps:wsp>
                      <wps:wsp>
                        <wps:cNvPr id="3" name="Graphic 3"/>
                        <wps:cNvSpPr/>
                        <wps:spPr>
                          <a:xfrm>
                            <a:off x="0" y="0"/>
                            <a:ext cx="7568565" cy="323850"/>
                          </a:xfrm>
                          <a:custGeom>
                            <a:avLst/>
                            <a:gdLst/>
                            <a:ahLst/>
                            <a:cxnLst/>
                            <a:rect l="l" t="t" r="r" b="b"/>
                            <a:pathLst>
                              <a:path w="7568565" h="323850">
                                <a:moveTo>
                                  <a:pt x="0" y="323849"/>
                                </a:moveTo>
                                <a:lnTo>
                                  <a:pt x="7568183" y="323849"/>
                                </a:lnTo>
                                <a:lnTo>
                                  <a:pt x="7568183" y="0"/>
                                </a:lnTo>
                                <a:lnTo>
                                  <a:pt x="0" y="0"/>
                                </a:lnTo>
                                <a:lnTo>
                                  <a:pt x="0" y="323849"/>
                                </a:lnTo>
                                <a:close/>
                              </a:path>
                            </a:pathLst>
                          </a:custGeom>
                          <a:solidFill>
                            <a:srgbClr val="FF640D"/>
                          </a:solidFill>
                        </wps:spPr>
                        <wps:bodyPr wrap="square" lIns="0" tIns="0" rIns="0" bIns="0" rtlCol="0">
                          <a:prstTxWarp prst="textNoShape">
                            <a:avLst/>
                          </a:prstTxWarp>
                          <a:noAutofit/>
                        </wps:bodyPr>
                      </wps:wsp>
                      <wps:wsp>
                        <wps:cNvPr id="4" name="Graphic 4"/>
                        <wps:cNvSpPr/>
                        <wps:spPr>
                          <a:xfrm>
                            <a:off x="0" y="323849"/>
                            <a:ext cx="7568565" cy="2183130"/>
                          </a:xfrm>
                          <a:custGeom>
                            <a:avLst/>
                            <a:gdLst/>
                            <a:ahLst/>
                            <a:cxnLst/>
                            <a:rect l="l" t="t" r="r" b="b"/>
                            <a:pathLst>
                              <a:path w="7568565" h="2183130">
                                <a:moveTo>
                                  <a:pt x="7568171" y="0"/>
                                </a:moveTo>
                                <a:lnTo>
                                  <a:pt x="0" y="0"/>
                                </a:lnTo>
                                <a:lnTo>
                                  <a:pt x="0" y="1232535"/>
                                </a:lnTo>
                                <a:lnTo>
                                  <a:pt x="0" y="2183104"/>
                                </a:lnTo>
                                <a:lnTo>
                                  <a:pt x="7568171" y="2183104"/>
                                </a:lnTo>
                                <a:lnTo>
                                  <a:pt x="7568171" y="1232535"/>
                                </a:lnTo>
                                <a:lnTo>
                                  <a:pt x="7568171" y="0"/>
                                </a:lnTo>
                                <a:close/>
                              </a:path>
                            </a:pathLst>
                          </a:custGeom>
                          <a:solidFill>
                            <a:srgbClr val="F1F4F4"/>
                          </a:solidFill>
                        </wps:spPr>
                        <wps:bodyPr wrap="square" lIns="0" tIns="0" rIns="0" bIns="0" rtlCol="0">
                          <a:prstTxWarp prst="textNoShape">
                            <a:avLst/>
                          </a:prstTxWarp>
                          <a:noAutofit/>
                        </wps:bodyPr>
                      </wps:wsp>
                      <wps:wsp>
                        <wps:cNvPr id="5" name="Graphic 5"/>
                        <wps:cNvSpPr/>
                        <wps:spPr>
                          <a:xfrm>
                            <a:off x="0" y="1556384"/>
                            <a:ext cx="7568565" cy="950594"/>
                          </a:xfrm>
                          <a:custGeom>
                            <a:avLst/>
                            <a:gdLst/>
                            <a:ahLst/>
                            <a:cxnLst/>
                            <a:rect l="l" t="t" r="r" b="b"/>
                            <a:pathLst>
                              <a:path w="7568565" h="950594">
                                <a:moveTo>
                                  <a:pt x="7568171" y="942517"/>
                                </a:moveTo>
                                <a:lnTo>
                                  <a:pt x="0" y="942517"/>
                                </a:lnTo>
                                <a:lnTo>
                                  <a:pt x="0" y="950569"/>
                                </a:lnTo>
                                <a:lnTo>
                                  <a:pt x="7568171" y="950569"/>
                                </a:lnTo>
                                <a:lnTo>
                                  <a:pt x="7568171" y="942517"/>
                                </a:lnTo>
                                <a:close/>
                              </a:path>
                              <a:path w="7568565" h="950594">
                                <a:moveTo>
                                  <a:pt x="7568171" y="0"/>
                                </a:moveTo>
                                <a:lnTo>
                                  <a:pt x="0" y="0"/>
                                </a:lnTo>
                                <a:lnTo>
                                  <a:pt x="0" y="8051"/>
                                </a:lnTo>
                                <a:lnTo>
                                  <a:pt x="7568171" y="8051"/>
                                </a:lnTo>
                                <a:lnTo>
                                  <a:pt x="7568171" y="0"/>
                                </a:lnTo>
                                <a:close/>
                              </a:path>
                            </a:pathLst>
                          </a:custGeom>
                          <a:solidFill>
                            <a:srgbClr val="000000"/>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145002" y="493019"/>
                            <a:ext cx="435008" cy="435008"/>
                          </a:xfrm>
                          <a:prstGeom prst="rect">
                            <a:avLst/>
                          </a:prstGeom>
                        </pic:spPr>
                      </pic:pic>
                      <wps:wsp>
                        <wps:cNvPr id="7" name="Graphic 7"/>
                        <wps:cNvSpPr/>
                        <wps:spPr>
                          <a:xfrm>
                            <a:off x="5002600" y="4101981"/>
                            <a:ext cx="2538095" cy="8255"/>
                          </a:xfrm>
                          <a:custGeom>
                            <a:avLst/>
                            <a:gdLst/>
                            <a:ahLst/>
                            <a:cxnLst/>
                            <a:rect l="l" t="t" r="r" b="b"/>
                            <a:pathLst>
                              <a:path w="2538095" h="8255">
                                <a:moveTo>
                                  <a:pt x="2537551" y="8055"/>
                                </a:moveTo>
                                <a:lnTo>
                                  <a:pt x="0" y="8055"/>
                                </a:lnTo>
                                <a:lnTo>
                                  <a:pt x="0" y="0"/>
                                </a:lnTo>
                                <a:lnTo>
                                  <a:pt x="2537551" y="0"/>
                                </a:lnTo>
                                <a:lnTo>
                                  <a:pt x="2537551" y="8055"/>
                                </a:lnTo>
                                <a:close/>
                              </a:path>
                            </a:pathLst>
                          </a:custGeom>
                          <a:solidFill>
                            <a:srgbClr val="000000"/>
                          </a:solidFill>
                        </wps:spPr>
                        <wps:bodyPr wrap="square" lIns="0" tIns="0" rIns="0" bIns="0" rtlCol="0">
                          <a:prstTxWarp prst="textNoShape">
                            <a:avLst/>
                          </a:prstTxWarp>
                          <a:noAutofit/>
                        </wps:bodyPr>
                      </wps:wsp>
                      <wps:wsp>
                        <wps:cNvPr id="8" name="Graphic 8"/>
                        <wps:cNvSpPr/>
                        <wps:spPr>
                          <a:xfrm>
                            <a:off x="161112" y="2950018"/>
                            <a:ext cx="5034915" cy="4398645"/>
                          </a:xfrm>
                          <a:custGeom>
                            <a:avLst/>
                            <a:gdLst/>
                            <a:ahLst/>
                            <a:cxnLst/>
                            <a:rect l="l" t="t" r="r" b="b"/>
                            <a:pathLst>
                              <a:path w="5034915" h="4398645">
                                <a:moveTo>
                                  <a:pt x="32219" y="4380179"/>
                                </a:moveTo>
                                <a:lnTo>
                                  <a:pt x="18249" y="4366196"/>
                                </a:lnTo>
                                <a:lnTo>
                                  <a:pt x="13970" y="4366196"/>
                                </a:lnTo>
                                <a:lnTo>
                                  <a:pt x="0" y="4380179"/>
                                </a:lnTo>
                                <a:lnTo>
                                  <a:pt x="0" y="4384446"/>
                                </a:lnTo>
                                <a:lnTo>
                                  <a:pt x="13970" y="4398416"/>
                                </a:lnTo>
                                <a:lnTo>
                                  <a:pt x="18249" y="4398416"/>
                                </a:lnTo>
                                <a:lnTo>
                                  <a:pt x="32219" y="4384446"/>
                                </a:lnTo>
                                <a:lnTo>
                                  <a:pt x="32219" y="4382313"/>
                                </a:lnTo>
                                <a:lnTo>
                                  <a:pt x="32219" y="4380179"/>
                                </a:lnTo>
                                <a:close/>
                              </a:path>
                              <a:path w="5034915" h="4398645">
                                <a:moveTo>
                                  <a:pt x="32219" y="4146562"/>
                                </a:moveTo>
                                <a:lnTo>
                                  <a:pt x="18249" y="4132580"/>
                                </a:lnTo>
                                <a:lnTo>
                                  <a:pt x="13970" y="4132580"/>
                                </a:lnTo>
                                <a:lnTo>
                                  <a:pt x="0" y="4146562"/>
                                </a:lnTo>
                                <a:lnTo>
                                  <a:pt x="0" y="4150830"/>
                                </a:lnTo>
                                <a:lnTo>
                                  <a:pt x="13970" y="4164812"/>
                                </a:lnTo>
                                <a:lnTo>
                                  <a:pt x="18249" y="4164812"/>
                                </a:lnTo>
                                <a:lnTo>
                                  <a:pt x="32219" y="4150830"/>
                                </a:lnTo>
                                <a:lnTo>
                                  <a:pt x="32219" y="4148696"/>
                                </a:lnTo>
                                <a:lnTo>
                                  <a:pt x="32219" y="4146562"/>
                                </a:lnTo>
                                <a:close/>
                              </a:path>
                              <a:path w="5034915" h="4398645">
                                <a:moveTo>
                                  <a:pt x="32219" y="3260433"/>
                                </a:moveTo>
                                <a:lnTo>
                                  <a:pt x="18249" y="3246450"/>
                                </a:lnTo>
                                <a:lnTo>
                                  <a:pt x="13970" y="3246450"/>
                                </a:lnTo>
                                <a:lnTo>
                                  <a:pt x="0" y="3260433"/>
                                </a:lnTo>
                                <a:lnTo>
                                  <a:pt x="0" y="3264700"/>
                                </a:lnTo>
                                <a:lnTo>
                                  <a:pt x="13970" y="3278682"/>
                                </a:lnTo>
                                <a:lnTo>
                                  <a:pt x="18249" y="3278682"/>
                                </a:lnTo>
                                <a:lnTo>
                                  <a:pt x="32219" y="3264700"/>
                                </a:lnTo>
                                <a:lnTo>
                                  <a:pt x="32219" y="3262566"/>
                                </a:lnTo>
                                <a:lnTo>
                                  <a:pt x="32219" y="3260433"/>
                                </a:lnTo>
                                <a:close/>
                              </a:path>
                              <a:path w="5034915" h="4398645">
                                <a:moveTo>
                                  <a:pt x="32219" y="2833471"/>
                                </a:moveTo>
                                <a:lnTo>
                                  <a:pt x="18249" y="2819501"/>
                                </a:lnTo>
                                <a:lnTo>
                                  <a:pt x="13970" y="2819501"/>
                                </a:lnTo>
                                <a:lnTo>
                                  <a:pt x="0" y="2833471"/>
                                </a:lnTo>
                                <a:lnTo>
                                  <a:pt x="0" y="2837751"/>
                                </a:lnTo>
                                <a:lnTo>
                                  <a:pt x="13970" y="2851721"/>
                                </a:lnTo>
                                <a:lnTo>
                                  <a:pt x="18249" y="2851721"/>
                                </a:lnTo>
                                <a:lnTo>
                                  <a:pt x="32219" y="2837751"/>
                                </a:lnTo>
                                <a:lnTo>
                                  <a:pt x="32219" y="2835618"/>
                                </a:lnTo>
                                <a:lnTo>
                                  <a:pt x="32219" y="2833471"/>
                                </a:lnTo>
                                <a:close/>
                              </a:path>
                              <a:path w="5034915" h="4398645">
                                <a:moveTo>
                                  <a:pt x="32219" y="1826514"/>
                                </a:moveTo>
                                <a:lnTo>
                                  <a:pt x="18249" y="1812531"/>
                                </a:lnTo>
                                <a:lnTo>
                                  <a:pt x="13970" y="1812531"/>
                                </a:lnTo>
                                <a:lnTo>
                                  <a:pt x="0" y="1826514"/>
                                </a:lnTo>
                                <a:lnTo>
                                  <a:pt x="0" y="1830781"/>
                                </a:lnTo>
                                <a:lnTo>
                                  <a:pt x="13970" y="1844763"/>
                                </a:lnTo>
                                <a:lnTo>
                                  <a:pt x="18249" y="1844763"/>
                                </a:lnTo>
                                <a:lnTo>
                                  <a:pt x="32219" y="1830781"/>
                                </a:lnTo>
                                <a:lnTo>
                                  <a:pt x="32219" y="1828647"/>
                                </a:lnTo>
                                <a:lnTo>
                                  <a:pt x="32219" y="1826514"/>
                                </a:lnTo>
                                <a:close/>
                              </a:path>
                              <a:path w="5034915" h="4398645">
                                <a:moveTo>
                                  <a:pt x="32219" y="1399552"/>
                                </a:moveTo>
                                <a:lnTo>
                                  <a:pt x="18249" y="1385582"/>
                                </a:lnTo>
                                <a:lnTo>
                                  <a:pt x="13970" y="1385582"/>
                                </a:lnTo>
                                <a:lnTo>
                                  <a:pt x="0" y="1399552"/>
                                </a:lnTo>
                                <a:lnTo>
                                  <a:pt x="0" y="1403832"/>
                                </a:lnTo>
                                <a:lnTo>
                                  <a:pt x="13970" y="1417802"/>
                                </a:lnTo>
                                <a:lnTo>
                                  <a:pt x="18249" y="1417802"/>
                                </a:lnTo>
                                <a:lnTo>
                                  <a:pt x="32219" y="1403832"/>
                                </a:lnTo>
                                <a:lnTo>
                                  <a:pt x="32219" y="1401699"/>
                                </a:lnTo>
                                <a:lnTo>
                                  <a:pt x="32219" y="1399552"/>
                                </a:lnTo>
                                <a:close/>
                              </a:path>
                              <a:path w="5034915" h="4398645">
                                <a:moveTo>
                                  <a:pt x="32219" y="972604"/>
                                </a:moveTo>
                                <a:lnTo>
                                  <a:pt x="18249" y="958634"/>
                                </a:lnTo>
                                <a:lnTo>
                                  <a:pt x="13970" y="958634"/>
                                </a:lnTo>
                                <a:lnTo>
                                  <a:pt x="0" y="972604"/>
                                </a:lnTo>
                                <a:lnTo>
                                  <a:pt x="0" y="976884"/>
                                </a:lnTo>
                                <a:lnTo>
                                  <a:pt x="13970" y="990854"/>
                                </a:lnTo>
                                <a:lnTo>
                                  <a:pt x="18249" y="990854"/>
                                </a:lnTo>
                                <a:lnTo>
                                  <a:pt x="32219" y="976884"/>
                                </a:lnTo>
                                <a:lnTo>
                                  <a:pt x="32219" y="974737"/>
                                </a:lnTo>
                                <a:lnTo>
                                  <a:pt x="32219" y="972604"/>
                                </a:lnTo>
                                <a:close/>
                              </a:path>
                              <a:path w="5034915" h="4398645">
                                <a:moveTo>
                                  <a:pt x="32219" y="545655"/>
                                </a:moveTo>
                                <a:lnTo>
                                  <a:pt x="18249" y="531672"/>
                                </a:lnTo>
                                <a:lnTo>
                                  <a:pt x="13970" y="531672"/>
                                </a:lnTo>
                                <a:lnTo>
                                  <a:pt x="0" y="545655"/>
                                </a:lnTo>
                                <a:lnTo>
                                  <a:pt x="0" y="549922"/>
                                </a:lnTo>
                                <a:lnTo>
                                  <a:pt x="13970" y="563905"/>
                                </a:lnTo>
                                <a:lnTo>
                                  <a:pt x="18249" y="563905"/>
                                </a:lnTo>
                                <a:lnTo>
                                  <a:pt x="32219" y="549922"/>
                                </a:lnTo>
                                <a:lnTo>
                                  <a:pt x="32219" y="547789"/>
                                </a:lnTo>
                                <a:lnTo>
                                  <a:pt x="32219" y="545655"/>
                                </a:lnTo>
                                <a:close/>
                              </a:path>
                              <a:path w="5034915" h="4398645">
                                <a:moveTo>
                                  <a:pt x="5034813" y="948436"/>
                                </a:moveTo>
                                <a:lnTo>
                                  <a:pt x="5020843" y="934466"/>
                                </a:lnTo>
                                <a:lnTo>
                                  <a:pt x="5016576" y="934466"/>
                                </a:lnTo>
                                <a:lnTo>
                                  <a:pt x="5002593" y="948436"/>
                                </a:lnTo>
                                <a:lnTo>
                                  <a:pt x="5002593" y="952715"/>
                                </a:lnTo>
                                <a:lnTo>
                                  <a:pt x="5016576" y="966685"/>
                                </a:lnTo>
                                <a:lnTo>
                                  <a:pt x="5020843" y="966685"/>
                                </a:lnTo>
                                <a:lnTo>
                                  <a:pt x="5034813" y="952715"/>
                                </a:lnTo>
                                <a:lnTo>
                                  <a:pt x="5034813" y="950569"/>
                                </a:lnTo>
                                <a:lnTo>
                                  <a:pt x="5034813" y="948436"/>
                                </a:lnTo>
                                <a:close/>
                              </a:path>
                              <a:path w="5034915" h="4398645">
                                <a:moveTo>
                                  <a:pt x="5034813" y="714819"/>
                                </a:moveTo>
                                <a:lnTo>
                                  <a:pt x="5020843" y="700849"/>
                                </a:lnTo>
                                <a:lnTo>
                                  <a:pt x="5016576" y="700849"/>
                                </a:lnTo>
                                <a:lnTo>
                                  <a:pt x="5002593" y="714819"/>
                                </a:lnTo>
                                <a:lnTo>
                                  <a:pt x="5002593" y="719099"/>
                                </a:lnTo>
                                <a:lnTo>
                                  <a:pt x="5016576" y="733069"/>
                                </a:lnTo>
                                <a:lnTo>
                                  <a:pt x="5020843" y="733069"/>
                                </a:lnTo>
                                <a:lnTo>
                                  <a:pt x="5034813" y="719099"/>
                                </a:lnTo>
                                <a:lnTo>
                                  <a:pt x="5034813" y="716965"/>
                                </a:lnTo>
                                <a:lnTo>
                                  <a:pt x="5034813" y="714819"/>
                                </a:lnTo>
                                <a:close/>
                              </a:path>
                              <a:path w="5034915" h="4398645">
                                <a:moveTo>
                                  <a:pt x="5034813" y="481203"/>
                                </a:moveTo>
                                <a:lnTo>
                                  <a:pt x="5020843" y="467233"/>
                                </a:lnTo>
                                <a:lnTo>
                                  <a:pt x="5016576" y="467233"/>
                                </a:lnTo>
                                <a:lnTo>
                                  <a:pt x="5002593" y="481203"/>
                                </a:lnTo>
                                <a:lnTo>
                                  <a:pt x="5002593" y="485482"/>
                                </a:lnTo>
                                <a:lnTo>
                                  <a:pt x="5016576" y="499452"/>
                                </a:lnTo>
                                <a:lnTo>
                                  <a:pt x="5020843" y="499452"/>
                                </a:lnTo>
                                <a:lnTo>
                                  <a:pt x="5034813" y="485482"/>
                                </a:lnTo>
                                <a:lnTo>
                                  <a:pt x="5034813" y="483349"/>
                                </a:lnTo>
                                <a:lnTo>
                                  <a:pt x="5034813" y="481203"/>
                                </a:lnTo>
                                <a:close/>
                              </a:path>
                              <a:path w="5034915" h="4398645">
                                <a:moveTo>
                                  <a:pt x="5034813" y="247586"/>
                                </a:moveTo>
                                <a:lnTo>
                                  <a:pt x="5020843" y="233616"/>
                                </a:lnTo>
                                <a:lnTo>
                                  <a:pt x="5016576" y="233616"/>
                                </a:lnTo>
                                <a:lnTo>
                                  <a:pt x="5002593" y="247586"/>
                                </a:lnTo>
                                <a:lnTo>
                                  <a:pt x="5002593" y="251866"/>
                                </a:lnTo>
                                <a:lnTo>
                                  <a:pt x="5016576" y="265836"/>
                                </a:lnTo>
                                <a:lnTo>
                                  <a:pt x="5020843" y="265836"/>
                                </a:lnTo>
                                <a:lnTo>
                                  <a:pt x="5034813" y="251866"/>
                                </a:lnTo>
                                <a:lnTo>
                                  <a:pt x="5034813" y="249732"/>
                                </a:lnTo>
                                <a:lnTo>
                                  <a:pt x="5034813" y="247586"/>
                                </a:lnTo>
                                <a:close/>
                              </a:path>
                              <a:path w="5034915" h="4398645">
                                <a:moveTo>
                                  <a:pt x="5034813" y="13970"/>
                                </a:moveTo>
                                <a:lnTo>
                                  <a:pt x="5020843" y="0"/>
                                </a:lnTo>
                                <a:lnTo>
                                  <a:pt x="5016576" y="0"/>
                                </a:lnTo>
                                <a:lnTo>
                                  <a:pt x="5002593" y="13970"/>
                                </a:lnTo>
                                <a:lnTo>
                                  <a:pt x="5002593" y="18249"/>
                                </a:lnTo>
                                <a:lnTo>
                                  <a:pt x="5016576" y="32219"/>
                                </a:lnTo>
                                <a:lnTo>
                                  <a:pt x="5020843" y="32219"/>
                                </a:lnTo>
                                <a:lnTo>
                                  <a:pt x="5034813" y="18249"/>
                                </a:lnTo>
                                <a:lnTo>
                                  <a:pt x="5034813" y="16116"/>
                                </a:lnTo>
                                <a:lnTo>
                                  <a:pt x="5034813" y="13970"/>
                                </a:lnTo>
                                <a:close/>
                              </a:path>
                            </a:pathLst>
                          </a:custGeom>
                          <a:solidFill>
                            <a:srgbClr val="FF640D"/>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66016" id="docshapegroup1" coordorigin="0,0" coordsize="11919,16858">
                <v:rect style="position:absolute;left:7830;top:3947;width:15;height:12910" id="docshape2" filled="true" fillcolor="#000000" stroked="false">
                  <v:fill type="solid"/>
                </v:rect>
                <v:rect style="position:absolute;left:0;top:0;width:11919;height:510" id="docshape3" filled="true" fillcolor="#ff640d" stroked="false">
                  <v:fill type="solid"/>
                </v:rect>
                <v:shape style="position:absolute;left:0;top:510;width:11919;height:3438" id="docshape4" coordorigin="0,510" coordsize="11919,3438" path="m11918,510l0,510,0,2451,0,3948,11918,3948,11918,2451,11918,510xe" filled="true" fillcolor="#f1f4f4" stroked="false">
                  <v:path arrowok="t"/>
                  <v:fill type="solid"/>
                </v:shape>
                <v:shape style="position:absolute;left:0;top:2451;width:11919;height:1497" id="docshape5" coordorigin="0,2451" coordsize="11919,1497" path="m11918,3935l0,3935,0,3948,11918,3948,11918,3935xm11918,2451l0,2451,0,2464,11918,2464,11918,2451xe" filled="true" fillcolor="#000000" stroked="false">
                  <v:path arrowok="t"/>
                  <v:fill type="solid"/>
                </v:shape>
                <v:shape style="position:absolute;left:228;top:776;width:686;height:686" type="#_x0000_t75" id="docshape6" stroked="false">
                  <v:imagedata r:id="rId6" o:title=""/>
                </v:shape>
                <v:rect style="position:absolute;left:7878;top:6459;width:3997;height:13" id="docshape7" filled="true" fillcolor="#000000" stroked="false">
                  <v:fill type="solid"/>
                </v:rect>
                <v:shape style="position:absolute;left:253;top:4645;width:7929;height:6927" id="docshape8" coordorigin="254,4646" coordsize="7929,6927" path="m304,11544l304,11540,301,11534,299,11531,295,11527,292,11525,286,11522,282,11522,276,11522,272,11522,266,11525,264,11527,259,11531,257,11534,254,11540,254,11544,254,11550,254,11554,257,11560,259,11563,264,11567,266,11569,272,11572,276,11572,282,11572,286,11572,292,11569,295,11567,299,11563,301,11560,304,11554,304,11550,304,11547,304,11544xm304,11176l304,11172,301,11166,299,11164,295,11159,292,11157,286,11154,282,11154,276,11154,272,11154,266,11157,264,11159,259,11164,257,11166,254,11172,254,11176,254,11182,254,11186,257,11192,259,11195,264,11199,266,11201,272,11204,276,11204,282,11204,286,11204,292,11201,295,11199,299,11195,301,11192,304,11186,304,11182,304,11179,304,11176xm304,9780l304,9777,301,9771,299,9768,295,9763,292,9761,286,9759,282,9758,276,9758,272,9759,266,9761,264,9763,259,9768,257,9771,254,9777,254,9780,254,9787,254,9790,257,9796,259,9799,264,9804,266,9806,272,9808,276,9809,282,9809,286,9808,292,9806,295,9804,299,9799,301,9796,304,9790,304,9787,304,9784,304,9780xm304,9108l304,9105,301,9098,299,9096,295,9091,292,9089,286,9086,282,9086,276,9086,272,9086,266,9089,264,9091,259,9096,257,9098,254,9105,254,9108,254,9115,254,9118,257,9124,259,9127,264,9132,266,9133,272,9136,276,9137,282,9137,286,9136,292,9133,295,9132,299,9127,301,9124,304,9118,304,9115,304,9111,304,9108xm304,7522l304,7519,301,7513,299,7510,295,7505,292,7503,286,7501,282,7500,276,7500,272,7501,266,7503,264,7505,259,7510,257,7513,254,7519,254,7522,254,7529,254,7532,257,7538,259,7541,264,7546,266,7548,272,7550,276,7551,282,7551,286,7550,292,7548,295,7546,299,7541,301,7538,304,7532,304,7529,304,7525,304,7522xm304,6850l304,6846,301,6840,299,6838,295,6833,292,6831,286,6828,282,6828,276,6828,272,6828,266,6831,264,6833,259,6838,257,6840,254,6846,254,6850,254,6856,254,6860,257,6866,259,6869,264,6873,266,6875,272,6878,276,6878,282,6878,286,6878,292,6875,295,6873,299,6869,301,6866,304,6860,304,6856,304,6853,304,6850xm304,6177l304,6174,301,6168,299,6165,295,6160,292,6159,286,6156,282,6155,276,6155,272,6156,266,6159,264,6160,259,6165,257,6168,254,6174,254,6177,254,6184,254,6187,257,6194,259,6196,264,6201,266,6203,272,6205,276,6206,282,6206,286,6205,292,6203,295,6201,299,6196,301,6194,304,6187,304,6184,304,6181,304,6177xm304,5505l304,5502,301,5496,299,5493,295,5488,292,5486,286,5484,282,5483,276,5483,272,5484,266,5486,264,5488,259,5493,257,5496,254,5502,254,5505,254,5512,254,5515,257,5521,259,5524,264,5529,266,5531,272,5533,276,5534,282,5534,286,5533,292,5531,295,5529,299,5524,301,5521,304,5515,304,5512,304,5508,304,5505xm8183,6139l8182,6136,8179,6130,8178,6127,8173,6122,8170,6121,8164,6118,8161,6117,8154,6117,8151,6118,8144,6121,8142,6122,8137,6127,8135,6130,8132,6136,8132,6139,8132,6146,8132,6149,8135,6155,8137,6158,8142,6163,8144,6165,8151,6167,8154,6168,8161,6168,8164,6167,8170,6165,8173,6163,8178,6158,8179,6155,8182,6149,8183,6146,8183,6143,8183,6139xm8183,5771l8182,5768,8179,5762,8178,5759,8173,5754,8170,5753,8164,5750,8161,5749,8154,5749,8151,5750,8144,5753,8142,5754,8137,5759,8135,5762,8132,5768,8132,5771,8132,5778,8132,5781,8135,5788,8137,5790,8142,5795,8144,5797,8151,5799,8154,5800,8161,5800,8164,5799,8170,5797,8173,5795,8178,5790,8179,5788,8182,5781,8183,5778,8183,5775,8183,5771xm8183,5403l8182,5400,8179,5394,8178,5391,8173,5387,8170,5385,8164,5382,8161,5381,8154,5381,8151,5382,8144,5385,8142,5387,8137,5391,8135,5394,8132,5400,8132,5403,8132,5410,8132,5413,8135,5420,8137,5422,8142,5427,8144,5429,8151,5432,8154,5432,8161,5432,8164,5432,8170,5429,8173,5427,8178,5422,8179,5420,8182,5413,8183,5410,8183,5407,8183,5403xm8183,5036l8182,5032,8179,5026,8178,5023,8173,5019,8170,5017,8164,5014,8161,5014,8154,5014,8151,5014,8144,5017,8142,5019,8137,5023,8135,5026,8132,5032,8132,5036,8132,5042,8132,5046,8135,5052,8137,5055,8142,5059,8144,5061,8151,5064,8154,5064,8161,5064,8164,5064,8170,5061,8173,5059,8178,5055,8179,5052,8182,5046,8183,5042,8183,5039,8183,5036xm8183,4668l8182,4664,8179,4658,8178,4656,8173,4651,8170,4649,8164,4646,8161,4646,8154,4646,8151,4646,8144,4649,8142,4651,8137,4656,8135,4658,8132,4664,8132,4668,8132,4674,8132,4678,8135,4684,8137,4687,8142,4691,8144,4693,8151,4696,8154,4696,8161,4696,8164,4696,8170,4693,8173,4691,8178,4687,8179,4684,8182,4678,8183,4674,8183,4671,8183,4668xe" filled="true" fillcolor="#ff640d" stroked="false">
                  <v:path arrowok="t"/>
                  <v:fill type="solid"/>
                </v:shape>
                <w10:wrap type="none"/>
              </v:group>
            </w:pict>
          </mc:Fallback>
        </mc:AlternateContent>
      </w:r>
    </w:p>
    <w:p>
      <w:pPr>
        <w:pStyle w:val="Heading3"/>
        <w:spacing w:before="0"/>
      </w:pPr>
      <w:r>
        <w:rPr>
          <w:color w:val="FF640D"/>
          <w:spacing w:val="-2"/>
        </w:rPr>
        <w:t>CERTIFICATIONS</w:t>
      </w:r>
    </w:p>
    <w:p>
      <w:pPr>
        <w:pStyle w:val="BodyText"/>
        <w:spacing w:before="146"/>
      </w:pPr>
      <w:r>
        <w:rPr>
          <w:w w:val="115"/>
        </w:rPr>
        <w:t>Ohio</w:t>
      </w:r>
      <w:r>
        <w:rPr>
          <w:spacing w:val="27"/>
          <w:w w:val="115"/>
        </w:rPr>
        <w:t> </w:t>
      </w:r>
      <w:r>
        <w:rPr>
          <w:w w:val="115"/>
        </w:rPr>
        <w:t>Teaching</w:t>
      </w:r>
      <w:r>
        <w:rPr>
          <w:spacing w:val="27"/>
          <w:w w:val="115"/>
        </w:rPr>
        <w:t> </w:t>
      </w:r>
      <w:r>
        <w:rPr>
          <w:w w:val="115"/>
        </w:rPr>
        <w:t>License,</w:t>
      </w:r>
      <w:r>
        <w:rPr>
          <w:spacing w:val="28"/>
          <w:w w:val="115"/>
        </w:rPr>
        <w:t> </w:t>
      </w:r>
      <w:r>
        <w:rPr>
          <w:w w:val="115"/>
        </w:rPr>
        <w:t>Grades</w:t>
      </w:r>
      <w:r>
        <w:rPr>
          <w:spacing w:val="27"/>
          <w:w w:val="115"/>
        </w:rPr>
        <w:t> </w:t>
      </w:r>
      <w:r>
        <w:rPr>
          <w:w w:val="115"/>
        </w:rPr>
        <w:t>K–8</w:t>
      </w:r>
      <w:r>
        <w:rPr>
          <w:spacing w:val="28"/>
          <w:w w:val="115"/>
        </w:rPr>
        <w:t> </w:t>
      </w:r>
      <w:r>
        <w:rPr/>
        <w:t>|</w:t>
      </w:r>
      <w:r>
        <w:rPr>
          <w:spacing w:val="27"/>
          <w:w w:val="115"/>
        </w:rPr>
        <w:t> </w:t>
      </w:r>
      <w:r>
        <w:rPr>
          <w:spacing w:val="-4"/>
          <w:w w:val="115"/>
        </w:rPr>
        <w:t>2016</w:t>
      </w:r>
    </w:p>
    <w:p>
      <w:pPr>
        <w:pStyle w:val="BodyText"/>
        <w:spacing w:before="88"/>
      </w:pPr>
      <w:r>
        <w:rPr>
          <w:w w:val="115"/>
        </w:rPr>
        <w:t>CPI</w:t>
      </w:r>
      <w:r>
        <w:rPr>
          <w:spacing w:val="37"/>
          <w:w w:val="115"/>
        </w:rPr>
        <w:t> </w:t>
      </w:r>
      <w:r>
        <w:rPr>
          <w:w w:val="115"/>
        </w:rPr>
        <w:t>Nonviolent</w:t>
      </w:r>
      <w:r>
        <w:rPr>
          <w:spacing w:val="37"/>
          <w:w w:val="115"/>
        </w:rPr>
        <w:t> </w:t>
      </w:r>
      <w:r>
        <w:rPr>
          <w:w w:val="115"/>
        </w:rPr>
        <w:t>Crisis</w:t>
      </w:r>
      <w:r>
        <w:rPr>
          <w:spacing w:val="37"/>
          <w:w w:val="115"/>
        </w:rPr>
        <w:t> </w:t>
      </w:r>
      <w:r>
        <w:rPr>
          <w:w w:val="115"/>
        </w:rPr>
        <w:t>Intervention</w:t>
      </w:r>
      <w:r>
        <w:rPr>
          <w:spacing w:val="37"/>
          <w:w w:val="115"/>
        </w:rPr>
        <w:t> </w:t>
      </w:r>
      <w:r>
        <w:rPr>
          <w:w w:val="115"/>
        </w:rPr>
        <w:t>Training</w:t>
      </w:r>
      <w:r>
        <w:rPr>
          <w:spacing w:val="37"/>
          <w:w w:val="115"/>
        </w:rPr>
        <w:t> </w:t>
      </w:r>
      <w:r>
        <w:rPr/>
        <w:t>|</w:t>
      </w:r>
      <w:r>
        <w:rPr>
          <w:spacing w:val="37"/>
          <w:w w:val="115"/>
        </w:rPr>
        <w:t> </w:t>
      </w:r>
      <w:r>
        <w:rPr>
          <w:spacing w:val="-4"/>
          <w:w w:val="115"/>
        </w:rPr>
        <w:t>2020</w:t>
      </w:r>
    </w:p>
    <w:sectPr>
      <w:type w:val="continuous"/>
      <w:pgSz w:w="11920" w:h="16860"/>
      <w:pgMar w:top="640" w:bottom="280" w:left="141" w:right="141"/>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spacing w:before="66"/>
      <w:ind w:left="417"/>
    </w:pPr>
    <w:rPr>
      <w:rFonts w:ascii="Calibri" w:hAnsi="Calibri" w:eastAsia="Calibri" w:cs="Calibri"/>
      <w:sz w:val="23"/>
      <w:szCs w:val="23"/>
      <w:lang w:val="en-US" w:eastAsia="en-US" w:bidi="ar-SA"/>
    </w:rPr>
  </w:style>
  <w:style w:styleId="Heading1" w:type="paragraph">
    <w:name w:val="Heading 1"/>
    <w:basedOn w:val="Normal"/>
    <w:uiPriority w:val="1"/>
    <w:qFormat/>
    <w:pPr>
      <w:spacing w:before="88"/>
      <w:ind w:left="975"/>
      <w:outlineLvl w:val="1"/>
    </w:pPr>
    <w:rPr>
      <w:rFonts w:ascii="Arial" w:hAnsi="Arial" w:eastAsia="Arial" w:cs="Arial"/>
      <w:b/>
      <w:bCs/>
      <w:sz w:val="56"/>
      <w:szCs w:val="56"/>
      <w:lang w:val="en-US" w:eastAsia="en-US" w:bidi="ar-SA"/>
    </w:rPr>
  </w:style>
  <w:style w:styleId="Heading2" w:type="paragraph">
    <w:name w:val="Heading 2"/>
    <w:basedOn w:val="Normal"/>
    <w:uiPriority w:val="1"/>
    <w:qFormat/>
    <w:pPr>
      <w:spacing w:before="113"/>
      <w:ind w:left="975"/>
      <w:outlineLvl w:val="2"/>
    </w:pPr>
    <w:rPr>
      <w:rFonts w:ascii="Arial" w:hAnsi="Arial" w:eastAsia="Arial" w:cs="Arial"/>
      <w:b/>
      <w:bCs/>
      <w:sz w:val="28"/>
      <w:szCs w:val="28"/>
      <w:lang w:val="en-US" w:eastAsia="en-US" w:bidi="ar-SA"/>
    </w:rPr>
  </w:style>
  <w:style w:styleId="Heading3" w:type="paragraph">
    <w:name w:val="Heading 3"/>
    <w:basedOn w:val="Normal"/>
    <w:uiPriority w:val="1"/>
    <w:qFormat/>
    <w:pPr>
      <w:spacing w:before="102"/>
      <w:ind w:left="87"/>
      <w:outlineLvl w:val="3"/>
    </w:pPr>
    <w:rPr>
      <w:rFonts w:ascii="Arial" w:hAnsi="Arial" w:eastAsia="Arial" w:cs="Arial"/>
      <w:b/>
      <w:bCs/>
      <w:sz w:val="25"/>
      <w:szCs w:val="25"/>
      <w:lang w:val="en-US" w:eastAsia="en-US" w:bidi="ar-SA"/>
    </w:rPr>
  </w:style>
  <w:style w:styleId="Heading4" w:type="paragraph">
    <w:name w:val="Heading 4"/>
    <w:basedOn w:val="Normal"/>
    <w:uiPriority w:val="1"/>
    <w:qFormat/>
    <w:pPr>
      <w:spacing w:before="154"/>
      <w:ind w:left="87"/>
      <w:outlineLvl w:val="4"/>
    </w:pPr>
    <w:rPr>
      <w:rFonts w:ascii="Arial" w:hAnsi="Arial" w:eastAsia="Arial" w:cs="Arial"/>
      <w:b/>
      <w:bCs/>
      <w:sz w:val="24"/>
      <w:szCs w:val="2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avery.harris@email.co" TargetMode="Externa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2026-01-23T07:07:20Z</dcterms:created>
  <dcterms:modified xsi:type="dcterms:W3CDTF">2026-01-23T07:07:20Z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2026-01-23T00:00:00Z</vt:filetime>
  </property>
  <property fmtid="{D5CDD505-2E9C-101B-9397-08002B2CF9AE}" pid="3" name="Creator">
    <vt:lpwstr>Chromium</vt:lpwstr>
  </property>
  <property fmtid="{D5CDD505-2E9C-101B-9397-08002B2CF9AE}" pid="4" name="LastSaved">
    <vt:filetime>2026-01-23T00:00:00Z</vt:filetime>
  </property>
  <property fmtid="{D5CDD505-2E9C-101B-9397-08002B2CF9AE}" pid="5" name="Producer">
    <vt:lpwstr>Skia/PDF m121</vt:lpwstr>
  </property>
</Properties>
</file>