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F98B78"/>
          <w:sz w:val="63"/>
        </w:rPr>
        <w:t>Skyler</w:t>
      </w:r>
      <w:r>
        <w:rPr>
          <w:rFonts w:ascii="Microsoft Sans Serif"/>
          <w:color w:val="F98B78"/>
          <w:spacing w:val="-40"/>
          <w:sz w:val="63"/>
        </w:rPr>
        <w:t> </w:t>
      </w:r>
      <w:r>
        <w:rPr>
          <w:rFonts w:ascii="Microsoft Sans Serif"/>
          <w:color w:val="F98B78"/>
          <w:spacing w:val="-4"/>
          <w:sz w:val="63"/>
        </w:rPr>
        <w:t>Lewis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F98B78"/>
          <w:sz w:val="18"/>
        </w:rPr>
        <w:t>Hotel</w:t>
      </w:r>
      <w:r>
        <w:rPr>
          <w:rFonts w:ascii="Microsoft Sans Serif"/>
          <w:color w:val="F98B78"/>
          <w:spacing w:val="25"/>
          <w:sz w:val="18"/>
        </w:rPr>
        <w:t> </w:t>
      </w:r>
      <w:r>
        <w:rPr>
          <w:rFonts w:ascii="Microsoft Sans Serif"/>
          <w:color w:val="F98B78"/>
          <w:sz w:val="18"/>
        </w:rPr>
        <w:t>Security</w:t>
      </w:r>
      <w:r>
        <w:rPr>
          <w:rFonts w:ascii="Microsoft Sans Serif"/>
          <w:color w:val="F98B78"/>
          <w:spacing w:val="26"/>
          <w:sz w:val="18"/>
        </w:rPr>
        <w:t> </w:t>
      </w:r>
      <w:r>
        <w:rPr>
          <w:rFonts w:ascii="Microsoft Sans Serif"/>
          <w:color w:val="F98B78"/>
          <w:spacing w:val="-2"/>
          <w:sz w:val="18"/>
        </w:rPr>
        <w:t>Officer</w:t>
      </w:r>
    </w:p>
    <w:p>
      <w:pPr>
        <w:pStyle w:val="BodyText"/>
        <w:spacing w:before="170"/>
        <w:ind w:left="22"/>
        <w:jc w:val="center"/>
      </w:pPr>
      <w:r>
        <w:rPr>
          <w:w w:val="115"/>
        </w:rPr>
        <w:t>City,</w:t>
      </w:r>
      <w:r>
        <w:rPr>
          <w:spacing w:val="16"/>
          <w:w w:val="115"/>
        </w:rPr>
        <w:t> </w:t>
      </w:r>
      <w:r>
        <w:rPr>
          <w:w w:val="115"/>
        </w:rPr>
        <w:t>ST</w:t>
      </w:r>
      <w:r>
        <w:rPr>
          <w:spacing w:val="59"/>
          <w:w w:val="115"/>
        </w:rPr>
        <w:t> </w:t>
      </w:r>
      <w:r>
        <w:rPr/>
        <w:t>|</w:t>
      </w:r>
      <w:r>
        <w:rPr>
          <w:spacing w:val="58"/>
          <w:w w:val="115"/>
        </w:rPr>
        <w:t> </w:t>
      </w:r>
      <w:r>
        <w:rPr>
          <w:w w:val="115"/>
        </w:rPr>
        <w:t>(555)</w:t>
      </w:r>
      <w:r>
        <w:rPr>
          <w:spacing w:val="17"/>
          <w:w w:val="115"/>
        </w:rPr>
        <w:t> </w:t>
      </w:r>
      <w:r>
        <w:rPr>
          <w:w w:val="115"/>
        </w:rPr>
        <w:t>000-0000</w:t>
      </w:r>
      <w:r>
        <w:rPr>
          <w:spacing w:val="57"/>
          <w:w w:val="115"/>
        </w:rPr>
        <w:t> </w:t>
      </w:r>
      <w:r>
        <w:rPr/>
        <w:t>|</w:t>
      </w:r>
      <w:r>
        <w:rPr>
          <w:spacing w:val="58"/>
          <w:w w:val="115"/>
        </w:rPr>
        <w:t> </w:t>
      </w:r>
      <w:hyperlink r:id="rId5">
        <w:r>
          <w:rPr>
            <w:spacing w:val="-2"/>
            <w:w w:val="115"/>
          </w:rPr>
          <w:t>email@example.com</w:t>
        </w:r>
      </w:hyperlink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w w:val="130"/>
        </w:rPr>
        <w:t>Guest-focused</w:t>
      </w:r>
      <w:r>
        <w:rPr>
          <w:spacing w:val="7"/>
          <w:w w:val="130"/>
        </w:rPr>
        <w:t> </w:t>
      </w:r>
      <w:r>
        <w:rPr>
          <w:w w:val="130"/>
        </w:rPr>
        <w:t>Hotel</w:t>
      </w:r>
      <w:r>
        <w:rPr>
          <w:spacing w:val="8"/>
          <w:w w:val="130"/>
        </w:rPr>
        <w:t> </w:t>
      </w:r>
      <w:r>
        <w:rPr>
          <w:w w:val="130"/>
        </w:rPr>
        <w:t>Security</w:t>
      </w:r>
      <w:r>
        <w:rPr>
          <w:spacing w:val="7"/>
          <w:w w:val="130"/>
        </w:rPr>
        <w:t> </w:t>
      </w:r>
      <w:r>
        <w:rPr>
          <w:w w:val="130"/>
        </w:rPr>
        <w:t>Officer</w:t>
      </w:r>
      <w:r>
        <w:rPr>
          <w:spacing w:val="8"/>
          <w:w w:val="130"/>
        </w:rPr>
        <w:t> </w:t>
      </w:r>
      <w:r>
        <w:rPr>
          <w:w w:val="130"/>
        </w:rPr>
        <w:t>with</w:t>
      </w:r>
      <w:r>
        <w:rPr>
          <w:spacing w:val="7"/>
          <w:w w:val="130"/>
        </w:rPr>
        <w:t> </w:t>
      </w:r>
      <w:r>
        <w:rPr>
          <w:w w:val="130"/>
        </w:rPr>
        <w:t>customer</w:t>
      </w:r>
      <w:r>
        <w:rPr>
          <w:spacing w:val="8"/>
          <w:w w:val="130"/>
        </w:rPr>
        <w:t> </w:t>
      </w:r>
      <w:r>
        <w:rPr>
          <w:w w:val="130"/>
        </w:rPr>
        <w:t>service</w:t>
      </w:r>
      <w:r>
        <w:rPr>
          <w:spacing w:val="7"/>
          <w:w w:val="130"/>
        </w:rPr>
        <w:t> </w:t>
      </w:r>
      <w:r>
        <w:rPr>
          <w:spacing w:val="-2"/>
          <w:w w:val="130"/>
        </w:rPr>
        <w:t>strengths</w:t>
      </w:r>
    </w:p>
    <w:p>
      <w:pPr>
        <w:pStyle w:val="BodyText"/>
        <w:spacing w:line="276" w:lineRule="auto" w:before="30"/>
        <w:ind w:left="892" w:right="548"/>
      </w:pPr>
      <w:r>
        <w:rPr>
          <w:w w:val="130"/>
        </w:rPr>
        <w:t>Hotel</w:t>
      </w:r>
      <w:r>
        <w:rPr>
          <w:spacing w:val="-9"/>
          <w:w w:val="130"/>
        </w:rPr>
        <w:t> </w:t>
      </w:r>
      <w:r>
        <w:rPr>
          <w:w w:val="130"/>
        </w:rPr>
        <w:t>Security</w:t>
      </w:r>
      <w:r>
        <w:rPr>
          <w:spacing w:val="-9"/>
          <w:w w:val="130"/>
        </w:rPr>
        <w:t> </w:t>
      </w:r>
      <w:r>
        <w:rPr>
          <w:w w:val="130"/>
        </w:rPr>
        <w:t>Oficer</w:t>
      </w:r>
      <w:r>
        <w:rPr>
          <w:spacing w:val="-9"/>
          <w:w w:val="130"/>
        </w:rPr>
        <w:t> </w:t>
      </w:r>
      <w:r>
        <w:rPr>
          <w:w w:val="130"/>
        </w:rPr>
        <w:t>with</w:t>
      </w:r>
      <w:r>
        <w:rPr>
          <w:spacing w:val="-9"/>
          <w:w w:val="130"/>
        </w:rPr>
        <w:t> </w:t>
      </w:r>
      <w:r>
        <w:rPr>
          <w:w w:val="130"/>
        </w:rPr>
        <w:t>6</w:t>
      </w:r>
      <w:r>
        <w:rPr>
          <w:spacing w:val="-9"/>
          <w:w w:val="130"/>
        </w:rPr>
        <w:t> </w:t>
      </w:r>
      <w:r>
        <w:rPr>
          <w:w w:val="130"/>
        </w:rPr>
        <w:t>years</w:t>
      </w:r>
      <w:r>
        <w:rPr>
          <w:spacing w:val="-9"/>
          <w:w w:val="130"/>
        </w:rPr>
        <w:t> </w:t>
      </w:r>
      <w:r>
        <w:rPr>
          <w:w w:val="130"/>
        </w:rPr>
        <w:t>of</w:t>
      </w:r>
      <w:r>
        <w:rPr>
          <w:spacing w:val="-9"/>
          <w:w w:val="130"/>
        </w:rPr>
        <w:t> </w:t>
      </w:r>
      <w:r>
        <w:rPr>
          <w:w w:val="130"/>
        </w:rPr>
        <w:t>experience</w:t>
      </w:r>
      <w:r>
        <w:rPr>
          <w:spacing w:val="-9"/>
          <w:w w:val="130"/>
        </w:rPr>
        <w:t> </w:t>
      </w:r>
      <w:r>
        <w:rPr>
          <w:w w:val="130"/>
        </w:rPr>
        <w:t>maintaining</w:t>
      </w:r>
      <w:r>
        <w:rPr>
          <w:spacing w:val="-9"/>
          <w:w w:val="130"/>
        </w:rPr>
        <w:t> </w:t>
      </w:r>
      <w:r>
        <w:rPr>
          <w:w w:val="130"/>
        </w:rPr>
        <w:t>safety</w:t>
      </w:r>
      <w:r>
        <w:rPr>
          <w:spacing w:val="-9"/>
          <w:w w:val="130"/>
        </w:rPr>
        <w:t> </w:t>
      </w:r>
      <w:r>
        <w:rPr>
          <w:w w:val="130"/>
        </w:rPr>
        <w:t>at</w:t>
      </w:r>
      <w:r>
        <w:rPr>
          <w:spacing w:val="-9"/>
          <w:w w:val="130"/>
        </w:rPr>
        <w:t> </w:t>
      </w:r>
      <w:r>
        <w:rPr>
          <w:w w:val="130"/>
        </w:rPr>
        <w:t>large</w:t>
      </w:r>
      <w:r>
        <w:rPr>
          <w:spacing w:val="-9"/>
          <w:w w:val="130"/>
        </w:rPr>
        <w:t> </w:t>
      </w:r>
      <w:r>
        <w:rPr>
          <w:w w:val="130"/>
        </w:rPr>
        <w:t>hotel</w:t>
      </w:r>
      <w:r>
        <w:rPr>
          <w:spacing w:val="-9"/>
          <w:w w:val="130"/>
        </w:rPr>
        <w:t> </w:t>
      </w:r>
      <w:r>
        <w:rPr>
          <w:w w:val="130"/>
        </w:rPr>
        <w:t>properties.</w:t>
      </w:r>
      <w:r>
        <w:rPr>
          <w:spacing w:val="-9"/>
          <w:w w:val="130"/>
        </w:rPr>
        <w:t> </w:t>
      </w:r>
      <w:r>
        <w:rPr>
          <w:w w:val="130"/>
        </w:rPr>
        <w:t>Skilled</w:t>
      </w:r>
      <w:r>
        <w:rPr>
          <w:spacing w:val="-9"/>
          <w:w w:val="130"/>
        </w:rPr>
        <w:t> </w:t>
      </w:r>
      <w:r>
        <w:rPr>
          <w:w w:val="130"/>
        </w:rPr>
        <w:t>in</w:t>
      </w:r>
      <w:r>
        <w:rPr>
          <w:spacing w:val="-9"/>
          <w:w w:val="130"/>
        </w:rPr>
        <w:t> </w:t>
      </w:r>
      <w:r>
        <w:rPr>
          <w:w w:val="130"/>
        </w:rPr>
        <w:t>guest</w:t>
      </w:r>
      <w:r>
        <w:rPr>
          <w:spacing w:val="-9"/>
          <w:w w:val="130"/>
        </w:rPr>
        <w:t> </w:t>
      </w:r>
      <w:r>
        <w:rPr>
          <w:w w:val="130"/>
        </w:rPr>
        <w:t>interaction, property</w:t>
      </w:r>
      <w:r>
        <w:rPr>
          <w:spacing w:val="-3"/>
          <w:w w:val="130"/>
        </w:rPr>
        <w:t> </w:t>
      </w:r>
      <w:r>
        <w:rPr>
          <w:w w:val="130"/>
        </w:rPr>
        <w:t>patrols,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3"/>
          <w:w w:val="130"/>
        </w:rPr>
        <w:t> </w:t>
      </w:r>
      <w:r>
        <w:rPr>
          <w:w w:val="130"/>
        </w:rPr>
        <w:t>emergency</w:t>
      </w:r>
      <w:r>
        <w:rPr>
          <w:spacing w:val="-3"/>
          <w:w w:val="130"/>
        </w:rPr>
        <w:t> </w:t>
      </w:r>
      <w:r>
        <w:rPr>
          <w:w w:val="130"/>
        </w:rPr>
        <w:t>coordination.</w:t>
      </w:r>
      <w:r>
        <w:rPr>
          <w:spacing w:val="-3"/>
          <w:w w:val="130"/>
        </w:rPr>
        <w:t> </w:t>
      </w:r>
      <w:r>
        <w:rPr>
          <w:w w:val="130"/>
        </w:rPr>
        <w:t>Known</w:t>
      </w:r>
      <w:r>
        <w:rPr>
          <w:spacing w:val="-3"/>
          <w:w w:val="130"/>
        </w:rPr>
        <w:t> </w:t>
      </w:r>
      <w:r>
        <w:rPr>
          <w:w w:val="130"/>
        </w:rPr>
        <w:t>for</w:t>
      </w:r>
      <w:r>
        <w:rPr>
          <w:spacing w:val="-3"/>
          <w:w w:val="130"/>
        </w:rPr>
        <w:t> </w:t>
      </w:r>
      <w:r>
        <w:rPr>
          <w:w w:val="130"/>
        </w:rPr>
        <w:t>de-escalating</w:t>
      </w:r>
      <w:r>
        <w:rPr>
          <w:spacing w:val="-3"/>
          <w:w w:val="130"/>
        </w:rPr>
        <w:t> </w:t>
      </w:r>
      <w:r>
        <w:rPr>
          <w:w w:val="130"/>
        </w:rPr>
        <w:t>disputes,</w:t>
      </w:r>
      <w:r>
        <w:rPr>
          <w:spacing w:val="-3"/>
          <w:w w:val="130"/>
        </w:rPr>
        <w:t> </w:t>
      </w:r>
      <w:r>
        <w:rPr>
          <w:w w:val="130"/>
        </w:rPr>
        <w:t>identifying</w:t>
      </w:r>
      <w:r>
        <w:rPr>
          <w:spacing w:val="-3"/>
          <w:w w:val="130"/>
        </w:rPr>
        <w:t> </w:t>
      </w:r>
      <w:r>
        <w:rPr>
          <w:w w:val="130"/>
        </w:rPr>
        <w:t>risks,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3"/>
          <w:w w:val="130"/>
        </w:rPr>
        <w:t> </w:t>
      </w:r>
      <w:r>
        <w:rPr>
          <w:w w:val="130"/>
        </w:rPr>
        <w:t>responding</w:t>
      </w:r>
      <w:r>
        <w:rPr>
          <w:spacing w:val="-3"/>
          <w:w w:val="130"/>
        </w:rPr>
        <w:t> </w:t>
      </w:r>
      <w:r>
        <w:rPr>
          <w:w w:val="130"/>
        </w:rPr>
        <w:t>to medical</w:t>
      </w:r>
      <w:r>
        <w:rPr>
          <w:spacing w:val="-1"/>
          <w:w w:val="130"/>
        </w:rPr>
        <w:t> </w:t>
      </w:r>
      <w:r>
        <w:rPr>
          <w:w w:val="130"/>
        </w:rPr>
        <w:t>calls.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-249912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78112pt;width:595.950pt;height:20.25pt;mso-position-horizontal-relative:page;mso-position-vertical-relative:paragraph;z-index:15729152" id="docshapegroup2" coordorigin="0,-394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98B78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After-hours</w:t>
      </w:r>
      <w:r>
        <w:rPr>
          <w:spacing w:val="10"/>
          <w:w w:val="125"/>
          <w:sz w:val="16"/>
        </w:rPr>
        <w:t> </w:t>
      </w:r>
      <w:r>
        <w:rPr>
          <w:w w:val="125"/>
          <w:sz w:val="16"/>
        </w:rPr>
        <w:t>incident</w:t>
      </w:r>
      <w:r>
        <w:rPr>
          <w:spacing w:val="11"/>
          <w:w w:val="125"/>
          <w:sz w:val="16"/>
        </w:rPr>
        <w:t> </w:t>
      </w:r>
      <w:r>
        <w:rPr>
          <w:spacing w:val="-2"/>
          <w:w w:val="125"/>
          <w:sz w:val="16"/>
        </w:rPr>
        <w:t>response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Guest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conflict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Key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access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oversight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340171</wp:posOffset>
                </wp:positionV>
                <wp:extent cx="7568565" cy="2571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85131pt;width:595.950pt;height:20.25pt;mso-position-horizontal-relative:page;mso-position-vertical-relative:paragraph;z-index:15729664" id="docshapegroup5" coordorigin="0,536" coordsize="11919,405">
                <v:rect style="position:absolute;left:0;top:535;width:11919;height:405" id="docshape6" filled="true" fillcolor="#8b3399" stroked="false">
                  <v:fill opacity="13107f" type="solid"/>
                </v:rect>
                <v:shape style="position:absolute;left:0;top:535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98B78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98B78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Security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report</w:t>
      </w:r>
      <w:r>
        <w:rPr>
          <w:spacing w:val="6"/>
          <w:w w:val="125"/>
          <w:sz w:val="16"/>
        </w:rPr>
        <w:t> </w:t>
      </w:r>
      <w:r>
        <w:rPr>
          <w:spacing w:val="-4"/>
          <w:w w:val="125"/>
          <w:sz w:val="16"/>
        </w:rPr>
        <w:t>iling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Emergency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evacuation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Hospitality</w:t>
      </w:r>
      <w:r>
        <w:rPr>
          <w:spacing w:val="8"/>
          <w:w w:val="125"/>
          <w:sz w:val="16"/>
        </w:rPr>
        <w:t> </w:t>
      </w:r>
      <w:r>
        <w:rPr>
          <w:spacing w:val="-2"/>
          <w:w w:val="125"/>
          <w:sz w:val="16"/>
        </w:rPr>
        <w:t>security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Lobby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patrol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Staff </w:t>
      </w:r>
      <w:r>
        <w:rPr>
          <w:spacing w:val="-2"/>
          <w:w w:val="125"/>
          <w:sz w:val="16"/>
        </w:rPr>
        <w:t>coordination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537" w:space="1904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706"/>
      </w:pPr>
      <w:r>
        <w:rPr>
          <w:w w:val="125"/>
        </w:rPr>
        <w:t>HOTEL</w:t>
      </w:r>
      <w:r>
        <w:rPr>
          <w:spacing w:val="15"/>
          <w:w w:val="125"/>
        </w:rPr>
        <w:t> </w:t>
      </w:r>
      <w:r>
        <w:rPr>
          <w:w w:val="125"/>
        </w:rPr>
        <w:t>SECURITY</w:t>
      </w:r>
      <w:r>
        <w:rPr>
          <w:spacing w:val="15"/>
          <w:w w:val="125"/>
        </w:rPr>
        <w:t> </w:t>
      </w:r>
      <w:r>
        <w:rPr>
          <w:w w:val="125"/>
        </w:rPr>
        <w:t>OFFICER</w:t>
      </w:r>
      <w:r>
        <w:rPr>
          <w:spacing w:val="59"/>
          <w:w w:val="125"/>
        </w:rPr>
        <w:t> </w:t>
      </w:r>
      <w:r>
        <w:rPr/>
        <w:t>|</w:t>
      </w:r>
      <w:r>
        <w:rPr>
          <w:spacing w:val="57"/>
          <w:w w:val="125"/>
        </w:rPr>
        <w:t> </w:t>
      </w:r>
      <w:r>
        <w:rPr>
          <w:w w:val="125"/>
        </w:rPr>
        <w:t>GRAND</w:t>
      </w:r>
      <w:r>
        <w:rPr>
          <w:spacing w:val="15"/>
          <w:w w:val="125"/>
        </w:rPr>
        <w:t> </w:t>
      </w:r>
      <w:r>
        <w:rPr>
          <w:w w:val="125"/>
        </w:rPr>
        <w:t>RIVER</w:t>
      </w:r>
      <w:r>
        <w:rPr>
          <w:spacing w:val="15"/>
          <w:w w:val="125"/>
        </w:rPr>
        <w:t> </w:t>
      </w:r>
      <w:r>
        <w:rPr>
          <w:w w:val="125"/>
        </w:rPr>
        <w:t>HOTEL,</w:t>
      </w:r>
      <w:r>
        <w:rPr>
          <w:spacing w:val="16"/>
          <w:w w:val="125"/>
        </w:rPr>
        <w:t> </w:t>
      </w:r>
      <w:r>
        <w:rPr>
          <w:w w:val="125"/>
        </w:rPr>
        <w:t>AUSTIN,</w:t>
      </w:r>
      <w:r>
        <w:rPr>
          <w:spacing w:val="15"/>
          <w:w w:val="125"/>
        </w:rPr>
        <w:t> </w:t>
      </w:r>
      <w:r>
        <w:rPr>
          <w:w w:val="125"/>
        </w:rPr>
        <w:t>TX</w:t>
      </w:r>
      <w:r>
        <w:rPr>
          <w:spacing w:val="58"/>
          <w:w w:val="125"/>
        </w:rPr>
        <w:t> </w:t>
      </w:r>
      <w:r>
        <w:rPr/>
        <w:t>|</w:t>
      </w:r>
      <w:r>
        <w:rPr>
          <w:spacing w:val="58"/>
          <w:w w:val="125"/>
        </w:rPr>
        <w:t> </w:t>
      </w:r>
      <w:r>
        <w:rPr>
          <w:w w:val="125"/>
        </w:rPr>
        <w:t>FEBRUARY</w:t>
      </w:r>
      <w:r>
        <w:rPr>
          <w:spacing w:val="15"/>
          <w:w w:val="125"/>
        </w:rPr>
        <w:t> </w:t>
      </w:r>
      <w:r>
        <w:rPr>
          <w:w w:val="125"/>
        </w:rPr>
        <w:t>2020</w:t>
      </w:r>
      <w:r>
        <w:rPr>
          <w:spacing w:val="15"/>
          <w:w w:val="125"/>
        </w:rPr>
        <w:t> </w:t>
      </w:r>
      <w:r>
        <w:rPr>
          <w:w w:val="125"/>
        </w:rPr>
        <w:t>–</w:t>
      </w:r>
      <w:r>
        <w:rPr>
          <w:spacing w:val="15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81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Handled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350+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guest-related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incidents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95%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satisfaction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resolution</w:t>
      </w:r>
      <w:r>
        <w:rPr>
          <w:spacing w:val="7"/>
          <w:w w:val="125"/>
          <w:sz w:val="16"/>
        </w:rPr>
        <w:t> </w:t>
      </w:r>
      <w:r>
        <w:rPr>
          <w:spacing w:val="-4"/>
          <w:w w:val="125"/>
          <w:sz w:val="16"/>
        </w:rPr>
        <w:t>rate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Reduced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after-hours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noise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complaints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by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30%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by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increasing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proactive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hallway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patrols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Coordinated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front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desk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improve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guest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check-in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security</w:t>
      </w:r>
    </w:p>
    <w:p>
      <w:pPr>
        <w:pStyle w:val="BodyText"/>
        <w:spacing w:before="182"/>
        <w:ind w:left="706"/>
      </w:pPr>
      <w:r>
        <w:rPr>
          <w:w w:val="125"/>
        </w:rPr>
        <w:t>SECURITY</w:t>
      </w:r>
      <w:r>
        <w:rPr>
          <w:spacing w:val="11"/>
          <w:w w:val="125"/>
        </w:rPr>
        <w:t> </w:t>
      </w:r>
      <w:r>
        <w:rPr>
          <w:w w:val="125"/>
        </w:rPr>
        <w:t>ASSISTANT</w:t>
      </w:r>
      <w:r>
        <w:rPr>
          <w:spacing w:val="53"/>
          <w:w w:val="125"/>
        </w:rPr>
        <w:t> </w:t>
      </w:r>
      <w:r>
        <w:rPr/>
        <w:t>|</w:t>
      </w:r>
      <w:r>
        <w:rPr>
          <w:spacing w:val="51"/>
          <w:w w:val="125"/>
        </w:rPr>
        <w:t> </w:t>
      </w:r>
      <w:r>
        <w:rPr>
          <w:w w:val="125"/>
        </w:rPr>
        <w:t>HOLIDAY</w:t>
      </w:r>
      <w:r>
        <w:rPr>
          <w:spacing w:val="12"/>
          <w:w w:val="125"/>
        </w:rPr>
        <w:t> </w:t>
      </w:r>
      <w:r>
        <w:rPr>
          <w:w w:val="125"/>
        </w:rPr>
        <w:t>INN</w:t>
      </w:r>
      <w:r>
        <w:rPr>
          <w:spacing w:val="11"/>
          <w:w w:val="125"/>
        </w:rPr>
        <w:t> </w:t>
      </w:r>
      <w:r>
        <w:rPr>
          <w:w w:val="125"/>
        </w:rPr>
        <w:t>EXPRESS,</w:t>
      </w:r>
      <w:r>
        <w:rPr>
          <w:spacing w:val="12"/>
          <w:w w:val="125"/>
        </w:rPr>
        <w:t> </w:t>
      </w:r>
      <w:r>
        <w:rPr>
          <w:w w:val="125"/>
        </w:rPr>
        <w:t>ROUND</w:t>
      </w:r>
      <w:r>
        <w:rPr>
          <w:spacing w:val="12"/>
          <w:w w:val="125"/>
        </w:rPr>
        <w:t> </w:t>
      </w:r>
      <w:r>
        <w:rPr>
          <w:w w:val="125"/>
        </w:rPr>
        <w:t>ROCK,</w:t>
      </w:r>
      <w:r>
        <w:rPr>
          <w:spacing w:val="11"/>
          <w:w w:val="125"/>
        </w:rPr>
        <w:t> </w:t>
      </w:r>
      <w:r>
        <w:rPr>
          <w:w w:val="125"/>
        </w:rPr>
        <w:t>TX</w:t>
      </w:r>
      <w:r>
        <w:rPr>
          <w:spacing w:val="53"/>
          <w:w w:val="125"/>
        </w:rPr>
        <w:t> </w:t>
      </w:r>
      <w:r>
        <w:rPr/>
        <w:t>|</w:t>
      </w:r>
      <w:r>
        <w:rPr>
          <w:spacing w:val="51"/>
          <w:w w:val="125"/>
        </w:rPr>
        <w:t> </w:t>
      </w:r>
      <w:r>
        <w:rPr>
          <w:w w:val="125"/>
        </w:rPr>
        <w:t>MARCH</w:t>
      </w:r>
      <w:r>
        <w:rPr>
          <w:spacing w:val="12"/>
          <w:w w:val="125"/>
        </w:rPr>
        <w:t> </w:t>
      </w:r>
      <w:r>
        <w:rPr>
          <w:w w:val="125"/>
        </w:rPr>
        <w:t>2017</w:t>
      </w:r>
      <w:r>
        <w:rPr>
          <w:spacing w:val="12"/>
          <w:w w:val="125"/>
        </w:rPr>
        <w:t> </w:t>
      </w:r>
      <w:r>
        <w:rPr>
          <w:w w:val="125"/>
        </w:rPr>
        <w:t>–</w:t>
      </w:r>
      <w:r>
        <w:rPr>
          <w:spacing w:val="11"/>
          <w:w w:val="125"/>
        </w:rPr>
        <w:t> </w:t>
      </w:r>
      <w:r>
        <w:rPr>
          <w:w w:val="125"/>
        </w:rPr>
        <w:t>JANUARY</w:t>
      </w:r>
      <w:r>
        <w:rPr>
          <w:spacing w:val="12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2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Responded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emergency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calls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supported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evacuation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efforts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power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outage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8"/>
          <w:w w:val="130"/>
          <w:sz w:val="16"/>
        </w:rPr>
        <w:t> </w:t>
      </w:r>
      <w:r>
        <w:rPr>
          <w:spacing w:val="-4"/>
          <w:w w:val="130"/>
          <w:sz w:val="16"/>
        </w:rPr>
        <w:t>2018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Filed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100+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detailed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incident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reports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forwarded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hotel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management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7"/>
          <w:w w:val="125"/>
          <w:sz w:val="16"/>
        </w:rPr>
        <w:t> </w:t>
      </w:r>
      <w:r>
        <w:rPr>
          <w:spacing w:val="-2"/>
          <w:w w:val="125"/>
          <w:sz w:val="16"/>
        </w:rPr>
        <w:t>review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334891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8B78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69385pt;width:595.950pt;height:20.25pt;mso-position-horizontal-relative:page;mso-position-vertical-relative:paragraph;z-index:15730176" id="docshapegroup8" coordorigin="0,527" coordsize="11919,405">
                <v:rect style="position:absolute;left:0;top:527;width:11919;height:405" id="docshape9" filled="true" fillcolor="#8b3399" stroked="false">
                  <v:fill opacity="13107f" type="solid"/>
                </v:rect>
                <v:shape style="position:absolute;left:0;top:527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98B78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Enforced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property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rules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without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escalating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guest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issues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706"/>
      </w:pPr>
      <w:r>
        <w:rPr>
          <w:w w:val="120"/>
        </w:rPr>
        <w:t>High</w:t>
      </w:r>
      <w:r>
        <w:rPr>
          <w:spacing w:val="24"/>
          <w:w w:val="120"/>
        </w:rPr>
        <w:t> </w:t>
      </w:r>
      <w:r>
        <w:rPr>
          <w:w w:val="120"/>
        </w:rPr>
        <w:t>School</w:t>
      </w:r>
      <w:r>
        <w:rPr>
          <w:spacing w:val="24"/>
          <w:w w:val="120"/>
        </w:rPr>
        <w:t> </w:t>
      </w:r>
      <w:r>
        <w:rPr>
          <w:w w:val="120"/>
        </w:rPr>
        <w:t>Diploma</w:t>
      </w:r>
      <w:r>
        <w:rPr>
          <w:spacing w:val="73"/>
          <w:w w:val="120"/>
        </w:rPr>
        <w:t> </w:t>
      </w:r>
      <w:r>
        <w:rPr/>
        <w:t>|</w:t>
      </w:r>
      <w:r>
        <w:rPr>
          <w:spacing w:val="72"/>
          <w:w w:val="120"/>
        </w:rPr>
        <w:t> </w:t>
      </w:r>
      <w:r>
        <w:rPr>
          <w:w w:val="120"/>
        </w:rPr>
        <w:t>Anderson</w:t>
      </w:r>
      <w:r>
        <w:rPr>
          <w:spacing w:val="24"/>
          <w:w w:val="120"/>
        </w:rPr>
        <w:t> </w:t>
      </w:r>
      <w:r>
        <w:rPr>
          <w:w w:val="120"/>
        </w:rPr>
        <w:t>High</w:t>
      </w:r>
      <w:r>
        <w:rPr>
          <w:spacing w:val="24"/>
          <w:w w:val="120"/>
        </w:rPr>
        <w:t> </w:t>
      </w:r>
      <w:r>
        <w:rPr>
          <w:w w:val="120"/>
        </w:rPr>
        <w:t>School,</w:t>
      </w:r>
      <w:r>
        <w:rPr>
          <w:spacing w:val="24"/>
          <w:w w:val="120"/>
        </w:rPr>
        <w:t> </w:t>
      </w:r>
      <w:r>
        <w:rPr>
          <w:w w:val="120"/>
        </w:rPr>
        <w:t>Austin,</w:t>
      </w:r>
      <w:r>
        <w:rPr>
          <w:spacing w:val="25"/>
          <w:w w:val="120"/>
        </w:rPr>
        <w:t> </w:t>
      </w:r>
      <w:r>
        <w:rPr>
          <w:w w:val="120"/>
        </w:rPr>
        <w:t>TX</w:t>
      </w:r>
      <w:r>
        <w:rPr>
          <w:spacing w:val="24"/>
          <w:w w:val="120"/>
        </w:rPr>
        <w:t> </w:t>
      </w:r>
      <w:r>
        <w:rPr/>
        <w:t>|</w:t>
      </w:r>
      <w:r>
        <w:rPr>
          <w:spacing w:val="24"/>
          <w:w w:val="120"/>
        </w:rPr>
        <w:t> </w:t>
      </w:r>
      <w:r>
        <w:rPr>
          <w:w w:val="120"/>
        </w:rPr>
        <w:t>Graduated</w:t>
      </w:r>
      <w:r>
        <w:rPr>
          <w:spacing w:val="25"/>
          <w:w w:val="120"/>
        </w:rPr>
        <w:t> </w:t>
      </w:r>
      <w:r>
        <w:rPr>
          <w:spacing w:val="-4"/>
          <w:w w:val="120"/>
        </w:rPr>
        <w:t>2016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2"/>
      <w:ind w:left="892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2026-02-13T17:11:07Z</dcterms:created>
  <dcterms:modified xsi:type="dcterms:W3CDTF">2026-02-13T17:11:07Z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